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73"/>
        <w:gridCol w:w="1559"/>
        <w:gridCol w:w="222"/>
        <w:gridCol w:w="1248"/>
      </w:tblGrid>
      <w:tr w:rsidR="0075172A" w:rsidRPr="001F4F5A" w:rsidTr="007A1BF1">
        <w:tc>
          <w:tcPr>
            <w:tcW w:w="6173" w:type="dxa"/>
            <w:vMerge w:val="restart"/>
            <w:vAlign w:val="center"/>
          </w:tcPr>
          <w:p w:rsidR="0075172A" w:rsidRPr="001F4F5A" w:rsidRDefault="00C16096" w:rsidP="00D96D4E">
            <w:pPr>
              <w:tabs>
                <w:tab w:val="center" w:pos="4648"/>
              </w:tabs>
              <w:rPr>
                <w:rStyle w:val="a8"/>
                <w:rFonts w:cs="David"/>
                <w:rtl/>
              </w:rPr>
            </w:pPr>
            <w:bookmarkStart w:id="0" w:name="_GoBack"/>
            <w:bookmarkEnd w:id="0"/>
            <w:r>
              <w:rPr>
                <w:rFonts w:eastAsia="Times New Roman" w:cs="David" w:hint="cs"/>
                <w:rtl/>
                <w:lang w:val="ru-RU" w:eastAsia="en-US"/>
              </w:rPr>
              <w:t xml:space="preserve"> </w:t>
            </w:r>
            <w:r w:rsidR="004071E9" w:rsidRPr="001F4F5A">
              <w:rPr>
                <w:rFonts w:ascii="Calibri" w:eastAsia="Calibri" w:hAnsi="Calibri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641B228B" wp14:editId="00090A36">
                  <wp:extent cx="1128395" cy="1104265"/>
                  <wp:effectExtent l="0" t="0" r="0" b="635"/>
                  <wp:docPr id="1" name="תמונה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8395" cy="1104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F023D" w:rsidRPr="001F4F5A">
              <w:rPr>
                <w:rFonts w:eastAsia="Times New Roman" w:cs="David" w:hint="cs"/>
                <w:rtl/>
                <w:lang w:val="ru-RU" w:eastAsia="en-US"/>
              </w:rPr>
              <w:tab/>
            </w:r>
          </w:p>
        </w:tc>
        <w:tc>
          <w:tcPr>
            <w:tcW w:w="3029" w:type="dxa"/>
            <w:gridSpan w:val="3"/>
          </w:tcPr>
          <w:p w:rsidR="0075172A" w:rsidRPr="001F4F5A" w:rsidRDefault="004071E9" w:rsidP="008A6DFC">
            <w:pPr>
              <w:jc w:val="both"/>
              <w:rPr>
                <w:rFonts w:cs="David"/>
                <w:b/>
                <w:bCs/>
                <w:rtl/>
              </w:rPr>
            </w:pPr>
            <w:r w:rsidRPr="001F4F5A">
              <w:rPr>
                <w:rFonts w:cs="David" w:hint="cs"/>
                <w:b/>
                <w:bCs/>
                <w:rtl/>
              </w:rPr>
              <w:t xml:space="preserve">משטרת               </w:t>
            </w:r>
            <w:r w:rsidR="004558B6">
              <w:rPr>
                <w:rFonts w:cs="David" w:hint="cs"/>
                <w:b/>
                <w:bCs/>
                <w:rtl/>
              </w:rPr>
              <w:t xml:space="preserve"> </w:t>
            </w:r>
            <w:r w:rsidR="008A6DFC" w:rsidRPr="001F4F5A">
              <w:rPr>
                <w:rFonts w:cs="David" w:hint="cs"/>
                <w:b/>
                <w:bCs/>
                <w:rtl/>
              </w:rPr>
              <w:t xml:space="preserve">  </w:t>
            </w:r>
            <w:r w:rsidR="004558B6">
              <w:rPr>
                <w:rFonts w:cs="David" w:hint="cs"/>
                <w:b/>
                <w:bCs/>
                <w:rtl/>
              </w:rPr>
              <w:t xml:space="preserve">      </w:t>
            </w:r>
            <w:r w:rsidRPr="001F4F5A">
              <w:rPr>
                <w:rFonts w:cs="David" w:hint="cs"/>
                <w:b/>
                <w:bCs/>
                <w:rtl/>
              </w:rPr>
              <w:t xml:space="preserve">  ישראל</w:t>
            </w:r>
          </w:p>
        </w:tc>
      </w:tr>
      <w:tr w:rsidR="0075172A" w:rsidRPr="001F4F5A" w:rsidTr="007A1BF1">
        <w:tc>
          <w:tcPr>
            <w:tcW w:w="6173" w:type="dxa"/>
            <w:vMerge/>
          </w:tcPr>
          <w:p w:rsidR="0075172A" w:rsidRPr="001F4F5A" w:rsidRDefault="0075172A" w:rsidP="00D96D4E">
            <w:pPr>
              <w:rPr>
                <w:rFonts w:cs="David"/>
                <w:rtl/>
              </w:rPr>
            </w:pPr>
          </w:p>
        </w:tc>
        <w:tc>
          <w:tcPr>
            <w:tcW w:w="3029" w:type="dxa"/>
            <w:gridSpan w:val="3"/>
          </w:tcPr>
          <w:p w:rsidR="0075172A" w:rsidRPr="001F4F5A" w:rsidRDefault="00D96D4E" w:rsidP="008A6DFC">
            <w:pPr>
              <w:jc w:val="both"/>
              <w:rPr>
                <w:rFonts w:cs="David"/>
                <w:b/>
                <w:bCs/>
                <w:rtl/>
              </w:rPr>
            </w:pPr>
            <w:r w:rsidRPr="001F4F5A">
              <w:rPr>
                <w:rFonts w:cs="David" w:hint="cs"/>
                <w:b/>
                <w:bCs/>
                <w:rtl/>
              </w:rPr>
              <w:t xml:space="preserve">אגף </w:t>
            </w:r>
            <w:r w:rsidR="008A6DFC" w:rsidRPr="001F4F5A">
              <w:rPr>
                <w:rFonts w:cs="David" w:hint="cs"/>
                <w:b/>
                <w:bCs/>
                <w:rtl/>
              </w:rPr>
              <w:t xml:space="preserve"> </w:t>
            </w:r>
            <w:r w:rsidR="004558B6">
              <w:rPr>
                <w:rFonts w:cs="David" w:hint="cs"/>
                <w:b/>
                <w:bCs/>
                <w:rtl/>
              </w:rPr>
              <w:t xml:space="preserve"> </w:t>
            </w:r>
            <w:r w:rsidR="008A6DFC" w:rsidRPr="001F4F5A">
              <w:rPr>
                <w:rFonts w:cs="David" w:hint="cs"/>
                <w:b/>
                <w:bCs/>
                <w:rtl/>
              </w:rPr>
              <w:t xml:space="preserve"> </w:t>
            </w:r>
            <w:r w:rsidRPr="001F4F5A">
              <w:rPr>
                <w:rFonts w:cs="David" w:hint="cs"/>
                <w:b/>
                <w:bCs/>
                <w:rtl/>
              </w:rPr>
              <w:t xml:space="preserve"> הטכנולוגיה</w:t>
            </w:r>
            <w:r w:rsidR="008A6DFC" w:rsidRPr="001F4F5A">
              <w:rPr>
                <w:rFonts w:cs="David" w:hint="cs"/>
                <w:b/>
                <w:bCs/>
                <w:rtl/>
              </w:rPr>
              <w:t xml:space="preserve"> </w:t>
            </w:r>
            <w:r w:rsidRPr="001F4F5A">
              <w:rPr>
                <w:rFonts w:cs="David" w:hint="cs"/>
                <w:b/>
                <w:bCs/>
                <w:rtl/>
              </w:rPr>
              <w:t xml:space="preserve">   </w:t>
            </w:r>
            <w:r w:rsidR="008A6DFC" w:rsidRPr="001F4F5A">
              <w:rPr>
                <w:rFonts w:cs="David" w:hint="cs"/>
                <w:b/>
                <w:bCs/>
                <w:rtl/>
              </w:rPr>
              <w:t>ו</w:t>
            </w:r>
            <w:r w:rsidRPr="001F4F5A">
              <w:rPr>
                <w:rFonts w:cs="David" w:hint="cs"/>
                <w:b/>
                <w:bCs/>
                <w:rtl/>
              </w:rPr>
              <w:t>התקשוב</w:t>
            </w:r>
          </w:p>
        </w:tc>
      </w:tr>
      <w:tr w:rsidR="00D96D4E" w:rsidRPr="001F4F5A" w:rsidTr="007A1BF1">
        <w:tc>
          <w:tcPr>
            <w:tcW w:w="6173" w:type="dxa"/>
            <w:vMerge/>
          </w:tcPr>
          <w:p w:rsidR="00D96D4E" w:rsidRPr="001F4F5A" w:rsidRDefault="00D96D4E" w:rsidP="00D96D4E">
            <w:pPr>
              <w:rPr>
                <w:rFonts w:cs="David"/>
                <w:rtl/>
              </w:rPr>
            </w:pPr>
          </w:p>
        </w:tc>
        <w:tc>
          <w:tcPr>
            <w:tcW w:w="3029" w:type="dxa"/>
            <w:gridSpan w:val="3"/>
          </w:tcPr>
          <w:p w:rsidR="00D96D4E" w:rsidRPr="001F4F5A" w:rsidRDefault="00D96D4E" w:rsidP="00D96D4E">
            <w:pPr>
              <w:jc w:val="both"/>
              <w:rPr>
                <w:rFonts w:cs="David"/>
                <w:b/>
                <w:bCs/>
                <w:rtl/>
              </w:rPr>
            </w:pPr>
            <w:r w:rsidRPr="001F4F5A">
              <w:rPr>
                <w:rFonts w:cs="David" w:hint="cs"/>
                <w:b/>
                <w:bCs/>
                <w:rtl/>
              </w:rPr>
              <w:t xml:space="preserve">חטיבת                 </w:t>
            </w:r>
            <w:r w:rsidR="004558B6">
              <w:rPr>
                <w:rFonts w:cs="David" w:hint="cs"/>
                <w:b/>
                <w:bCs/>
                <w:rtl/>
              </w:rPr>
              <w:t xml:space="preserve">     </w:t>
            </w:r>
            <w:r w:rsidRPr="001F4F5A">
              <w:rPr>
                <w:rFonts w:cs="David" w:hint="cs"/>
                <w:b/>
                <w:bCs/>
                <w:rtl/>
              </w:rPr>
              <w:t xml:space="preserve">   התקשוב</w:t>
            </w:r>
            <w:r w:rsidR="00EA41CF">
              <w:rPr>
                <w:rFonts w:cs="David" w:hint="cs"/>
                <w:b/>
                <w:bCs/>
                <w:rtl/>
              </w:rPr>
              <w:br/>
              <w:t>מדור                                   אג"מ</w:t>
            </w:r>
          </w:p>
        </w:tc>
      </w:tr>
      <w:tr w:rsidR="00D96D4E" w:rsidRPr="001F4F5A" w:rsidTr="007A1BF1">
        <w:tc>
          <w:tcPr>
            <w:tcW w:w="6173" w:type="dxa"/>
            <w:vMerge/>
          </w:tcPr>
          <w:p w:rsidR="00D96D4E" w:rsidRPr="001F4F5A" w:rsidRDefault="00D96D4E" w:rsidP="00D96D4E">
            <w:pPr>
              <w:rPr>
                <w:rFonts w:cs="David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D96D4E" w:rsidRPr="001F4F5A" w:rsidRDefault="00D96D4E" w:rsidP="00D96D4E">
            <w:pPr>
              <w:rPr>
                <w:rStyle w:val="a8"/>
                <w:rFonts w:cs="David"/>
                <w:b w:val="0"/>
                <w:bCs w:val="0"/>
                <w:rtl/>
              </w:rPr>
            </w:pPr>
            <w:r w:rsidRPr="001F4F5A">
              <w:rPr>
                <w:rStyle w:val="a8"/>
                <w:rFonts w:cs="David" w:hint="cs"/>
                <w:rtl/>
              </w:rPr>
              <w:t>טלפון:</w:t>
            </w:r>
          </w:p>
        </w:tc>
        <w:tc>
          <w:tcPr>
            <w:tcW w:w="1470" w:type="dxa"/>
            <w:gridSpan w:val="2"/>
            <w:shd w:val="clear" w:color="auto" w:fill="auto"/>
          </w:tcPr>
          <w:p w:rsidR="00D96D4E" w:rsidRPr="001F4F5A" w:rsidRDefault="00D96D4E" w:rsidP="00D96D4E">
            <w:pPr>
              <w:jc w:val="right"/>
              <w:rPr>
                <w:rStyle w:val="a8"/>
                <w:rFonts w:cs="David"/>
                <w:b w:val="0"/>
                <w:bCs w:val="0"/>
                <w:rtl/>
              </w:rPr>
            </w:pPr>
            <w:r w:rsidRPr="001F4F5A">
              <w:rPr>
                <w:rStyle w:val="a8"/>
                <w:rFonts w:cs="David" w:hint="cs"/>
                <w:rtl/>
              </w:rPr>
              <w:t>02-542</w:t>
            </w:r>
            <w:r w:rsidR="007A1BF1">
              <w:rPr>
                <w:rStyle w:val="a8"/>
                <w:rFonts w:cs="David" w:hint="cs"/>
                <w:rtl/>
              </w:rPr>
              <w:t>6938</w:t>
            </w:r>
          </w:p>
        </w:tc>
      </w:tr>
      <w:tr w:rsidR="00D96D4E" w:rsidRPr="001F4F5A" w:rsidTr="007A1BF1">
        <w:tc>
          <w:tcPr>
            <w:tcW w:w="6173" w:type="dxa"/>
            <w:vMerge/>
          </w:tcPr>
          <w:p w:rsidR="00D96D4E" w:rsidRPr="001F4F5A" w:rsidRDefault="00D96D4E" w:rsidP="00D96D4E">
            <w:pPr>
              <w:rPr>
                <w:rFonts w:cs="David"/>
                <w:rtl/>
              </w:rPr>
            </w:pPr>
          </w:p>
        </w:tc>
        <w:tc>
          <w:tcPr>
            <w:tcW w:w="1781" w:type="dxa"/>
            <w:gridSpan w:val="2"/>
            <w:shd w:val="clear" w:color="auto" w:fill="auto"/>
          </w:tcPr>
          <w:p w:rsidR="00D96D4E" w:rsidRPr="001F4F5A" w:rsidRDefault="00D96D4E" w:rsidP="00D96D4E">
            <w:pPr>
              <w:rPr>
                <w:rStyle w:val="a8"/>
                <w:rFonts w:cs="David"/>
                <w:b w:val="0"/>
                <w:bCs w:val="0"/>
                <w:rtl/>
              </w:rPr>
            </w:pPr>
            <w:r w:rsidRPr="001F4F5A">
              <w:rPr>
                <w:rStyle w:val="a8"/>
                <w:rFonts w:cs="David" w:hint="cs"/>
                <w:rtl/>
              </w:rPr>
              <w:t>פקס:</w:t>
            </w:r>
          </w:p>
        </w:tc>
        <w:tc>
          <w:tcPr>
            <w:tcW w:w="1248" w:type="dxa"/>
            <w:shd w:val="clear" w:color="auto" w:fill="auto"/>
          </w:tcPr>
          <w:p w:rsidR="00D96D4E" w:rsidRPr="001F4F5A" w:rsidRDefault="00D96D4E" w:rsidP="00D96D4E">
            <w:pPr>
              <w:jc w:val="right"/>
              <w:rPr>
                <w:rStyle w:val="a8"/>
                <w:rFonts w:cs="David"/>
                <w:b w:val="0"/>
                <w:bCs w:val="0"/>
                <w:rtl/>
              </w:rPr>
            </w:pPr>
          </w:p>
        </w:tc>
      </w:tr>
      <w:tr w:rsidR="00D96D4E" w:rsidRPr="001F4F5A" w:rsidTr="008A6DFC">
        <w:tc>
          <w:tcPr>
            <w:tcW w:w="6173" w:type="dxa"/>
            <w:vMerge/>
          </w:tcPr>
          <w:p w:rsidR="00D96D4E" w:rsidRPr="001F4F5A" w:rsidRDefault="00D96D4E" w:rsidP="00D96D4E">
            <w:pPr>
              <w:rPr>
                <w:rFonts w:cs="David"/>
                <w:rtl/>
              </w:rPr>
            </w:pPr>
          </w:p>
        </w:tc>
        <w:tc>
          <w:tcPr>
            <w:tcW w:w="3029" w:type="dxa"/>
            <w:gridSpan w:val="3"/>
          </w:tcPr>
          <w:p w:rsidR="00D96D4E" w:rsidRPr="001F4F5A" w:rsidRDefault="00A13FE2" w:rsidP="00A13FE2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ט</w:t>
            </w:r>
            <w:r w:rsidR="006D6903">
              <w:rPr>
                <w:rFonts w:cs="David" w:hint="cs"/>
                <w:rtl/>
              </w:rPr>
              <w:t>'</w:t>
            </w:r>
            <w:r w:rsidR="00BD474F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rtl/>
              </w:rPr>
              <w:t>ניסן</w:t>
            </w:r>
            <w:r w:rsidR="00BD474F">
              <w:rPr>
                <w:rFonts w:cs="David" w:hint="cs"/>
                <w:rtl/>
              </w:rPr>
              <w:t xml:space="preserve"> </w:t>
            </w:r>
            <w:proofErr w:type="spellStart"/>
            <w:r w:rsidR="00BD474F">
              <w:rPr>
                <w:rFonts w:cs="David" w:hint="cs"/>
                <w:rtl/>
              </w:rPr>
              <w:t>התשפ"ב</w:t>
            </w:r>
            <w:proofErr w:type="spellEnd"/>
          </w:p>
        </w:tc>
      </w:tr>
      <w:tr w:rsidR="00D96D4E" w:rsidRPr="001F4F5A" w:rsidTr="00C16096">
        <w:trPr>
          <w:trHeight w:val="474"/>
        </w:trPr>
        <w:tc>
          <w:tcPr>
            <w:tcW w:w="6173" w:type="dxa"/>
            <w:vMerge/>
          </w:tcPr>
          <w:p w:rsidR="00D96D4E" w:rsidRPr="001F4F5A" w:rsidRDefault="00D96D4E" w:rsidP="00D96D4E">
            <w:pPr>
              <w:rPr>
                <w:rFonts w:cs="David"/>
                <w:rtl/>
              </w:rPr>
            </w:pPr>
          </w:p>
        </w:tc>
        <w:tc>
          <w:tcPr>
            <w:tcW w:w="3029" w:type="dxa"/>
            <w:gridSpan w:val="3"/>
          </w:tcPr>
          <w:p w:rsidR="00D96D4E" w:rsidRPr="001F4F5A" w:rsidRDefault="00C37E81" w:rsidP="00C37E81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rtl/>
              </w:rPr>
              <w:t>1</w:t>
            </w:r>
            <w:r w:rsidR="007A1BF1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rtl/>
              </w:rPr>
              <w:t>מאי</w:t>
            </w:r>
            <w:r w:rsidR="007A1BF1">
              <w:rPr>
                <w:rFonts w:cs="David" w:hint="cs"/>
                <w:rtl/>
              </w:rPr>
              <w:t xml:space="preserve"> 202</w:t>
            </w:r>
            <w:r w:rsidR="00B158E1">
              <w:rPr>
                <w:rFonts w:cs="David" w:hint="cs"/>
                <w:rtl/>
              </w:rPr>
              <w:t>2</w:t>
            </w:r>
          </w:p>
        </w:tc>
      </w:tr>
      <w:tr w:rsidR="00D96D4E" w:rsidRPr="001F4F5A" w:rsidTr="008A6DFC">
        <w:tc>
          <w:tcPr>
            <w:tcW w:w="6173" w:type="dxa"/>
            <w:vMerge/>
          </w:tcPr>
          <w:p w:rsidR="00D96D4E" w:rsidRPr="001F4F5A" w:rsidRDefault="00D96D4E" w:rsidP="00D96D4E">
            <w:pPr>
              <w:rPr>
                <w:rFonts w:cs="David"/>
                <w:rtl/>
              </w:rPr>
            </w:pPr>
          </w:p>
        </w:tc>
        <w:tc>
          <w:tcPr>
            <w:tcW w:w="3029" w:type="dxa"/>
            <w:gridSpan w:val="3"/>
          </w:tcPr>
          <w:p w:rsidR="00D96D4E" w:rsidRPr="001F4F5A" w:rsidRDefault="00D96D4E" w:rsidP="00D96D4E">
            <w:pPr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DE155B" w:rsidRPr="001F4F5A" w:rsidRDefault="00DE155B" w:rsidP="00DE155B">
      <w:pPr>
        <w:rPr>
          <w:rFonts w:cs="David"/>
          <w:rtl/>
        </w:rPr>
      </w:pPr>
    </w:p>
    <w:p w:rsidR="00DE155B" w:rsidRPr="001F4F5A" w:rsidRDefault="00A950BE" w:rsidP="00DE155B">
      <w:pPr>
        <w:rPr>
          <w:rFonts w:cs="David"/>
          <w:rtl/>
        </w:rPr>
      </w:pPr>
      <w:r>
        <w:rPr>
          <w:rFonts w:cs="David" w:hint="cs"/>
          <w:rtl/>
        </w:rPr>
        <w:t>וועדת מכרזים</w:t>
      </w:r>
    </w:p>
    <w:p w:rsidR="00DE155B" w:rsidRPr="001F4F5A" w:rsidRDefault="00DE155B" w:rsidP="00DE155B">
      <w:pPr>
        <w:rPr>
          <w:rFonts w:cs="David"/>
          <w:rtl/>
        </w:rPr>
      </w:pPr>
      <w:r w:rsidRPr="001F4F5A">
        <w:rPr>
          <w:rFonts w:cs="David" w:hint="cs"/>
          <w:rtl/>
        </w:rPr>
        <w:t>___________</w:t>
      </w:r>
    </w:p>
    <w:p w:rsidR="00DE155B" w:rsidRPr="001F4F5A" w:rsidRDefault="00DE155B" w:rsidP="00DE155B">
      <w:pPr>
        <w:rPr>
          <w:rFonts w:cs="David"/>
          <w:rtl/>
        </w:rPr>
      </w:pPr>
      <w:bookmarkStart w:id="1" w:name="DistributionCC"/>
      <w:bookmarkEnd w:id="1"/>
    </w:p>
    <w:p w:rsidR="00DE155B" w:rsidRPr="001F4F5A" w:rsidRDefault="00DE155B" w:rsidP="00DE155B">
      <w:pPr>
        <w:rPr>
          <w:rFonts w:cs="David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928"/>
        <w:gridCol w:w="1019"/>
        <w:gridCol w:w="7349"/>
      </w:tblGrid>
      <w:tr w:rsidR="00DE155B" w:rsidRPr="001F4F5A" w:rsidTr="00D96D4E">
        <w:tc>
          <w:tcPr>
            <w:tcW w:w="928" w:type="dxa"/>
          </w:tcPr>
          <w:p w:rsidR="00DE155B" w:rsidRPr="001F4F5A" w:rsidRDefault="00DE155B" w:rsidP="00D96D4E">
            <w:pPr>
              <w:rPr>
                <w:rFonts w:cs="David"/>
                <w:b/>
                <w:bCs/>
                <w:sz w:val="30"/>
                <w:szCs w:val="30"/>
                <w:rtl/>
              </w:rPr>
            </w:pPr>
            <w:r w:rsidRPr="001F4F5A">
              <w:rPr>
                <w:rFonts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8364" w:type="dxa"/>
            <w:gridSpan w:val="2"/>
          </w:tcPr>
          <w:p w:rsidR="00DE155B" w:rsidRPr="001F4F5A" w:rsidRDefault="00A13FE2" w:rsidP="00A13FE2">
            <w:pPr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</w:pPr>
            <w:r w:rsidRPr="00687696">
              <w:rPr>
                <w:rFonts w:cs="David" w:hint="cs"/>
                <w:b/>
                <w:bCs/>
                <w:color w:val="000000" w:themeColor="text1"/>
                <w:sz w:val="30"/>
                <w:szCs w:val="30"/>
                <w:u w:val="single"/>
                <w:rtl/>
              </w:rPr>
              <w:t>הנמקה לרכש</w:t>
            </w:r>
            <w:r w:rsidR="00465F78" w:rsidRPr="00687696">
              <w:rPr>
                <w:rFonts w:cs="David" w:hint="cs"/>
                <w:b/>
                <w:bCs/>
                <w:color w:val="000000" w:themeColor="text1"/>
                <w:sz w:val="30"/>
                <w:szCs w:val="30"/>
                <w:u w:val="single"/>
                <w:rtl/>
              </w:rPr>
              <w:t xml:space="preserve"> ותחזוקת</w:t>
            </w:r>
            <w:r w:rsidRPr="00687696">
              <w:rPr>
                <w:rFonts w:cs="David" w:hint="cs"/>
                <w:b/>
                <w:bCs/>
                <w:color w:val="000000" w:themeColor="text1"/>
                <w:sz w:val="30"/>
                <w:szCs w:val="30"/>
                <w:u w:val="single"/>
                <w:rtl/>
              </w:rPr>
              <w:t xml:space="preserve"> מערכת נופר</w:t>
            </w:r>
          </w:p>
        </w:tc>
      </w:tr>
      <w:tr w:rsidR="00DE155B" w:rsidRPr="001F4F5A" w:rsidTr="00D96D4E">
        <w:tc>
          <w:tcPr>
            <w:tcW w:w="1947" w:type="dxa"/>
            <w:gridSpan w:val="2"/>
          </w:tcPr>
          <w:p w:rsidR="00DE155B" w:rsidRPr="001F4F5A" w:rsidRDefault="00DE155B" w:rsidP="00D96D4E">
            <w:pPr>
              <w:rPr>
                <w:rFonts w:cs="David"/>
                <w:rtl/>
              </w:rPr>
            </w:pPr>
          </w:p>
        </w:tc>
        <w:tc>
          <w:tcPr>
            <w:tcW w:w="7349" w:type="dxa"/>
          </w:tcPr>
          <w:p w:rsidR="00DE155B" w:rsidRPr="001F4F5A" w:rsidRDefault="000213A8" w:rsidP="00D96D4E">
            <w:pPr>
              <w:rPr>
                <w:rFonts w:cs="David"/>
              </w:rPr>
            </w:pPr>
            <w:r w:rsidRPr="001F4F5A">
              <w:rPr>
                <w:rFonts w:cs="David"/>
              </w:rPr>
              <w:fldChar w:fldCharType="begin"/>
            </w:r>
            <w:r w:rsidRPr="001F4F5A">
              <w:rPr>
                <w:rFonts w:cs="David"/>
              </w:rPr>
              <w:instrText xml:space="preserve"> DOCPROPERTY  simuchin  \* MERGEFORMAT </w:instrText>
            </w:r>
            <w:r w:rsidRPr="001F4F5A">
              <w:rPr>
                <w:rFonts w:cs="David"/>
              </w:rPr>
              <w:fldChar w:fldCharType="separate"/>
            </w:r>
            <w:r w:rsidR="00CF08CF">
              <w:rPr>
                <w:rFonts w:cs="David"/>
              </w:rPr>
              <w:t xml:space="preserve"> </w:t>
            </w:r>
            <w:r w:rsidRPr="001F4F5A">
              <w:rPr>
                <w:rFonts w:cs="David"/>
              </w:rPr>
              <w:fldChar w:fldCharType="end"/>
            </w:r>
          </w:p>
        </w:tc>
      </w:tr>
    </w:tbl>
    <w:p w:rsidR="00DE155B" w:rsidRPr="001F4F5A" w:rsidRDefault="00DE155B" w:rsidP="00DE155B">
      <w:pPr>
        <w:rPr>
          <w:rFonts w:cs="David"/>
        </w:rPr>
      </w:pPr>
    </w:p>
    <w:p w:rsidR="00A13FE2" w:rsidRDefault="00A13FE2" w:rsidP="00A13FE2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>משטרת ישראל פרוסה בגזרות שונות ובתוך כך באזורים מבודדים או אזורים הסמוכים לקווי עימות.</w:t>
      </w:r>
    </w:p>
    <w:p w:rsidR="00AE27AB" w:rsidRDefault="00AE27AB" w:rsidP="00210872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לשם שמירה על ביטחון השוטרים והכוחות הפרוסים, עלה צורך במתן </w:t>
      </w:r>
      <w:r w:rsidR="00210872">
        <w:rPr>
          <w:rFonts w:cs="David" w:hint="cs"/>
          <w:rtl/>
        </w:rPr>
        <w:t xml:space="preserve">התרעה </w:t>
      </w:r>
      <w:r>
        <w:rPr>
          <w:rFonts w:cs="David" w:hint="cs"/>
          <w:rtl/>
        </w:rPr>
        <w:t>בעת ירי טילים באזורים בהם לא נשמעת אזעקת "צבע אדום", או אזעקה כללית מפני ירי טילים.</w:t>
      </w:r>
    </w:p>
    <w:p w:rsidR="00A13FE2" w:rsidRDefault="00C37E81" w:rsidP="00210872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>מערכת נופר</w:t>
      </w:r>
      <w:r w:rsidR="00A13FE2">
        <w:rPr>
          <w:rFonts w:cs="David" w:hint="cs"/>
          <w:rtl/>
        </w:rPr>
        <w:t xml:space="preserve"> הינה מערכת המאפשרת קבלת </w:t>
      </w:r>
      <w:r w:rsidR="00210872">
        <w:rPr>
          <w:rFonts w:cs="David" w:hint="cs"/>
          <w:rtl/>
        </w:rPr>
        <w:t xml:space="preserve">התרעה </w:t>
      </w:r>
      <w:r w:rsidR="00A13FE2">
        <w:rPr>
          <w:rFonts w:cs="David" w:hint="cs"/>
          <w:rtl/>
        </w:rPr>
        <w:t>בעת ירי טילים בהתאם למיקום בה מותקנת המערכת</w:t>
      </w:r>
      <w:r w:rsidR="00210872" w:rsidRPr="00210872">
        <w:rPr>
          <w:rFonts w:cs="David" w:hint="cs"/>
          <w:rtl/>
        </w:rPr>
        <w:t xml:space="preserve"> </w:t>
      </w:r>
      <w:r w:rsidR="00210872">
        <w:rPr>
          <w:rFonts w:cs="David" w:hint="cs"/>
          <w:rtl/>
        </w:rPr>
        <w:t>ואף מאפשרת התרעה למערכת כריזה מקומית.</w:t>
      </w:r>
    </w:p>
    <w:p w:rsidR="00A13FE2" w:rsidRDefault="00A13FE2" w:rsidP="00A13FE2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המערכת נותנת מענה למיקומים מבודדים בהם התרעת פיקוד העורף על בסיס </w:t>
      </w:r>
      <w:r w:rsidR="00AE27AB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צופרים </w:t>
      </w:r>
      <w:r w:rsidR="00AE27AB">
        <w:rPr>
          <w:rFonts w:cs="David" w:hint="cs"/>
          <w:rtl/>
        </w:rPr>
        <w:t xml:space="preserve">הקיימים </w:t>
      </w:r>
      <w:r>
        <w:rPr>
          <w:rFonts w:cs="David" w:hint="cs"/>
          <w:rtl/>
        </w:rPr>
        <w:t xml:space="preserve">במתקנים </w:t>
      </w:r>
      <w:r w:rsidR="00AE27AB">
        <w:rPr>
          <w:rFonts w:cs="David" w:hint="cs"/>
          <w:rtl/>
        </w:rPr>
        <w:t>ה</w:t>
      </w:r>
      <w:r>
        <w:rPr>
          <w:rFonts w:cs="David" w:hint="cs"/>
          <w:rtl/>
        </w:rPr>
        <w:t>אזרחיים אינה נשמעת</w:t>
      </w:r>
      <w:r w:rsidR="0038630C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כגון תחנות משטרה מבודדות במרחב הנגב </w:t>
      </w:r>
      <w:proofErr w:type="spellStart"/>
      <w:r>
        <w:rPr>
          <w:rFonts w:cs="David" w:hint="cs"/>
          <w:rtl/>
        </w:rPr>
        <w:t>וכו</w:t>
      </w:r>
      <w:proofErr w:type="spellEnd"/>
      <w:r>
        <w:rPr>
          <w:rFonts w:cs="David" w:hint="cs"/>
          <w:rtl/>
        </w:rPr>
        <w:t>'.</w:t>
      </w:r>
    </w:p>
    <w:p w:rsidR="00A13FE2" w:rsidRDefault="00A13FE2" w:rsidP="00210872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מעבר לכך, המערכת נותנת מענה למתקנים סגורים ורגישים בהם </w:t>
      </w:r>
      <w:r w:rsidR="00210872">
        <w:rPr>
          <w:rFonts w:cs="David" w:hint="cs"/>
          <w:rtl/>
        </w:rPr>
        <w:t xml:space="preserve">ההתרעה </w:t>
      </w:r>
      <w:r>
        <w:rPr>
          <w:rFonts w:cs="David" w:hint="cs"/>
          <w:rtl/>
        </w:rPr>
        <w:t>אינה נשמעת בשל אטימות המבנה בו שוהים השוטרים.</w:t>
      </w:r>
    </w:p>
    <w:p w:rsidR="00A13FE2" w:rsidRDefault="00A13FE2" w:rsidP="00A13FE2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מערכת זאת, הינה מערכת ייחודית המבוססת על שידורי רדיו ישירים ע"ב תשתית של חברת ביפר ובכך גם חוסנה ואמינותה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38630C">
        <w:rPr>
          <w:rFonts w:cs="David" w:hint="cs"/>
          <w:rtl/>
        </w:rPr>
        <w:t xml:space="preserve">כלומר </w:t>
      </w:r>
      <w:r>
        <w:rPr>
          <w:rFonts w:cs="David" w:hint="cs"/>
          <w:rtl/>
        </w:rPr>
        <w:t xml:space="preserve">אינה נשענת על רשת סלולר או </w:t>
      </w:r>
      <w:r w:rsidR="0038630C">
        <w:rPr>
          <w:rFonts w:cs="David" w:hint="cs"/>
          <w:rtl/>
        </w:rPr>
        <w:t>ה</w:t>
      </w:r>
      <w:r>
        <w:rPr>
          <w:rFonts w:cs="David" w:hint="cs"/>
          <w:rtl/>
        </w:rPr>
        <w:t>אינטרנט.</w:t>
      </w:r>
    </w:p>
    <w:p w:rsidR="00A13FE2" w:rsidRDefault="00A13FE2" w:rsidP="00A13FE2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>יתרה מכך, מערכת זו אינה חשופה לפגיעה בתשתית קווית וכך אין תלות או כשל כתוצאה מעומסים או פגיעה בתשתית פיסית.</w:t>
      </w:r>
    </w:p>
    <w:p w:rsidR="00A13FE2" w:rsidRDefault="00A13FE2" w:rsidP="00A13FE2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מערכת זו אושרה כמערכת </w:t>
      </w:r>
      <w:r w:rsidR="0038630C">
        <w:rPr>
          <w:rFonts w:cs="David" w:hint="cs"/>
          <w:rtl/>
        </w:rPr>
        <w:t>"</w:t>
      </w:r>
      <w:r>
        <w:rPr>
          <w:rFonts w:cs="David" w:hint="cs"/>
          <w:rtl/>
        </w:rPr>
        <w:t>בלעדית וייחודית</w:t>
      </w:r>
      <w:r w:rsidR="0038630C">
        <w:rPr>
          <w:rFonts w:cs="David" w:hint="cs"/>
          <w:rtl/>
        </w:rPr>
        <w:t>"</w:t>
      </w:r>
      <w:r>
        <w:rPr>
          <w:rFonts w:cs="David" w:hint="cs"/>
          <w:rtl/>
        </w:rPr>
        <w:t xml:space="preserve"> על ידי רע"ן התראה בפקע"ר המהווה את הסמכות הבלעדית בתחום ההתרעה במדינת ישראל.</w:t>
      </w:r>
      <w:r w:rsidR="00465F78">
        <w:rPr>
          <w:rFonts w:cs="David" w:hint="cs"/>
          <w:rtl/>
        </w:rPr>
        <w:t xml:space="preserve"> נכון להיום קיימות 2 מערכות נפר במשטרת ישראל.</w:t>
      </w:r>
    </w:p>
    <w:p w:rsidR="0038630C" w:rsidRDefault="00A13FE2" w:rsidP="00465F78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>כחלק מהליך בחינ</w:t>
      </w:r>
      <w:r w:rsidR="0031152B">
        <w:rPr>
          <w:rFonts w:cs="David" w:hint="cs"/>
          <w:rtl/>
        </w:rPr>
        <w:t>ת השוק למערכות נוספות,</w:t>
      </w:r>
      <w:r>
        <w:rPr>
          <w:rFonts w:cs="David" w:hint="cs"/>
          <w:rtl/>
        </w:rPr>
        <w:t xml:space="preserve"> בוצעה פנייה ע"י הח"מ</w:t>
      </w:r>
      <w:r w:rsidR="00465F78">
        <w:rPr>
          <w:rFonts w:cs="David" w:hint="cs"/>
          <w:rtl/>
        </w:rPr>
        <w:t xml:space="preserve"> למפקד קשר ואלקטרוניקה פיקוד העורף </w:t>
      </w:r>
      <w:r>
        <w:rPr>
          <w:rFonts w:cs="David" w:hint="cs"/>
          <w:rtl/>
        </w:rPr>
        <w:t xml:space="preserve"> , וזה ציין שוב כי מערכת זו הינה המערכת הבלעדית בה עושה שימוש פקע"ר </w:t>
      </w:r>
      <w:r w:rsidR="00AE27AB">
        <w:rPr>
          <w:rFonts w:cs="David" w:hint="cs"/>
          <w:rtl/>
        </w:rPr>
        <w:t>לשימוש האמור.</w:t>
      </w:r>
    </w:p>
    <w:p w:rsidR="00B01343" w:rsidRPr="00465F78" w:rsidRDefault="0038630C" w:rsidP="00687696">
      <w:pPr>
        <w:numPr>
          <w:ilvl w:val="0"/>
          <w:numId w:val="2"/>
        </w:numPr>
        <w:spacing w:line="360" w:lineRule="auto"/>
        <w:rPr>
          <w:rFonts w:asciiTheme="minorHAnsi" w:hAnsiTheme="minorHAnsi" w:cs="David"/>
        </w:rPr>
      </w:pPr>
      <w:r w:rsidRPr="00465F78">
        <w:rPr>
          <w:rFonts w:cs="David" w:hint="cs"/>
          <w:rtl/>
        </w:rPr>
        <w:t>לאור האמור לעיל, אבקש לא</w:t>
      </w:r>
      <w:r w:rsidR="00451251" w:rsidRPr="00465F78">
        <w:rPr>
          <w:rFonts w:cs="David" w:hint="cs"/>
          <w:rtl/>
        </w:rPr>
        <w:t>שר פטור ספק יחיד ל</w:t>
      </w:r>
      <w:r w:rsidR="00465F78" w:rsidRPr="00465F78">
        <w:rPr>
          <w:rFonts w:cs="David" w:hint="cs"/>
          <w:rtl/>
        </w:rPr>
        <w:t xml:space="preserve">רכש 5 </w:t>
      </w:r>
      <w:r w:rsidR="00451251" w:rsidRPr="00465F78">
        <w:rPr>
          <w:rFonts w:cs="David" w:hint="cs"/>
          <w:rtl/>
        </w:rPr>
        <w:t>מערכ</w:t>
      </w:r>
      <w:r w:rsidR="00465F78" w:rsidRPr="00465F78">
        <w:rPr>
          <w:rFonts w:cs="David" w:hint="eastAsia"/>
          <w:rtl/>
        </w:rPr>
        <w:t>ו</w:t>
      </w:r>
      <w:r w:rsidR="00451251" w:rsidRPr="00465F78">
        <w:rPr>
          <w:rFonts w:cs="David" w:hint="eastAsia"/>
          <w:rtl/>
        </w:rPr>
        <w:t>ת</w:t>
      </w:r>
      <w:r w:rsidR="00451251" w:rsidRPr="00465F78">
        <w:rPr>
          <w:rFonts w:cs="David"/>
          <w:rtl/>
        </w:rPr>
        <w:t xml:space="preserve"> </w:t>
      </w:r>
      <w:r w:rsidR="00465F78" w:rsidRPr="00465F78">
        <w:rPr>
          <w:rFonts w:cs="David" w:hint="eastAsia"/>
          <w:rtl/>
        </w:rPr>
        <w:t>חדשות</w:t>
      </w:r>
      <w:r w:rsidR="00465F78" w:rsidRPr="00465F78">
        <w:rPr>
          <w:rFonts w:cs="David"/>
          <w:rtl/>
        </w:rPr>
        <w:t xml:space="preserve"> ולתחזוקת מערכות קיימות </w:t>
      </w:r>
      <w:r w:rsidR="00451251" w:rsidRPr="00465F78">
        <w:rPr>
          <w:rFonts w:cs="David" w:hint="eastAsia"/>
          <w:rtl/>
        </w:rPr>
        <w:t>בהיקף</w:t>
      </w:r>
      <w:r w:rsidR="00451251" w:rsidRPr="00465F78">
        <w:rPr>
          <w:rFonts w:cs="David"/>
          <w:rtl/>
        </w:rPr>
        <w:t xml:space="preserve"> של 100 </w:t>
      </w:r>
      <w:proofErr w:type="spellStart"/>
      <w:r w:rsidR="00451251" w:rsidRPr="00465F78">
        <w:rPr>
          <w:rFonts w:cs="David" w:hint="eastAsia"/>
          <w:rtl/>
        </w:rPr>
        <w:t>אש</w:t>
      </w:r>
      <w:r w:rsidR="00451251" w:rsidRPr="00465F78">
        <w:rPr>
          <w:rFonts w:cs="David"/>
          <w:rtl/>
        </w:rPr>
        <w:t>"ח</w:t>
      </w:r>
      <w:proofErr w:type="spellEnd"/>
      <w:r w:rsidR="00451251" w:rsidRPr="00465F78">
        <w:rPr>
          <w:rFonts w:cs="David"/>
          <w:rtl/>
        </w:rPr>
        <w:t xml:space="preserve"> לתקופה של שלוש שנים</w:t>
      </w:r>
      <w:r w:rsidR="00465F78" w:rsidRPr="00465F78">
        <w:rPr>
          <w:rFonts w:cs="David"/>
          <w:rtl/>
        </w:rPr>
        <w:t>.</w:t>
      </w:r>
      <w:r w:rsidR="00451251" w:rsidRPr="00465F78">
        <w:rPr>
          <w:rFonts w:cs="David"/>
          <w:rtl/>
        </w:rPr>
        <w:t xml:space="preserve"> </w:t>
      </w:r>
    </w:p>
    <w:p w:rsidR="00B01343" w:rsidRPr="001F4F5A" w:rsidRDefault="00B01343" w:rsidP="00ED4408">
      <w:pPr>
        <w:rPr>
          <w:rFonts w:cs="David"/>
          <w:rtl/>
        </w:rPr>
      </w:pPr>
    </w:p>
    <w:p w:rsidR="00B01343" w:rsidRPr="001F4F5A" w:rsidRDefault="00B01343" w:rsidP="00ED4408">
      <w:pPr>
        <w:rPr>
          <w:rFonts w:cs="David"/>
          <w:rtl/>
        </w:rPr>
      </w:pPr>
    </w:p>
    <w:p w:rsidR="004C5EF0" w:rsidRPr="001F4F5A" w:rsidRDefault="004C5EF0" w:rsidP="004C5EF0">
      <w:pPr>
        <w:rPr>
          <w:rFonts w:cs="David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4C5EF0" w:rsidRPr="001F4F5A" w:rsidTr="00FC299F">
        <w:tc>
          <w:tcPr>
            <w:tcW w:w="5988" w:type="dxa"/>
          </w:tcPr>
          <w:p w:rsidR="004C5EF0" w:rsidRPr="001F4F5A" w:rsidRDefault="004C5EF0" w:rsidP="00BD60BA">
            <w:pPr>
              <w:rPr>
                <w:rFonts w:cs="David"/>
                <w:rtl/>
              </w:rPr>
            </w:pPr>
          </w:p>
        </w:tc>
        <w:tc>
          <w:tcPr>
            <w:tcW w:w="2926" w:type="dxa"/>
          </w:tcPr>
          <w:p w:rsidR="004C5EF0" w:rsidRPr="001F4F5A" w:rsidRDefault="004C5EF0" w:rsidP="00BD60BA">
            <w:pPr>
              <w:rPr>
                <w:rFonts w:cs="David"/>
                <w:rtl/>
              </w:rPr>
            </w:pPr>
            <w:r w:rsidRPr="001F4F5A">
              <w:rPr>
                <w:rFonts w:cs="David" w:hint="cs"/>
                <w:rtl/>
              </w:rPr>
              <w:t>בברכה,</w:t>
            </w:r>
          </w:p>
        </w:tc>
      </w:tr>
      <w:tr w:rsidR="004C5EF0" w:rsidRPr="001F4F5A" w:rsidTr="00FC299F">
        <w:tc>
          <w:tcPr>
            <w:tcW w:w="5988" w:type="dxa"/>
          </w:tcPr>
          <w:p w:rsidR="004C5EF0" w:rsidRPr="001F4F5A" w:rsidRDefault="004C5EF0" w:rsidP="00BD60BA">
            <w:pPr>
              <w:rPr>
                <w:rFonts w:cs="David"/>
                <w:rtl/>
              </w:rPr>
            </w:pPr>
          </w:p>
        </w:tc>
        <w:tc>
          <w:tcPr>
            <w:tcW w:w="2926" w:type="dxa"/>
          </w:tcPr>
          <w:p w:rsidR="004C5EF0" w:rsidRPr="001F4F5A" w:rsidRDefault="004C5EF0" w:rsidP="00FC299F">
            <w:pPr>
              <w:jc w:val="center"/>
              <w:rPr>
                <w:rFonts w:cs="David"/>
                <w:rtl/>
              </w:rPr>
            </w:pPr>
          </w:p>
        </w:tc>
      </w:tr>
      <w:tr w:rsidR="004C5EF0" w:rsidRPr="001F4F5A" w:rsidTr="00FC299F">
        <w:tc>
          <w:tcPr>
            <w:tcW w:w="5988" w:type="dxa"/>
          </w:tcPr>
          <w:p w:rsidR="004C5EF0" w:rsidRPr="001F4F5A" w:rsidRDefault="004C5EF0" w:rsidP="00BD60BA">
            <w:pPr>
              <w:rPr>
                <w:rFonts w:cs="David"/>
                <w:rtl/>
              </w:rPr>
            </w:pPr>
          </w:p>
        </w:tc>
        <w:tc>
          <w:tcPr>
            <w:tcW w:w="2926" w:type="dxa"/>
          </w:tcPr>
          <w:p w:rsidR="004C5EF0" w:rsidRPr="001F4F5A" w:rsidRDefault="002636EB" w:rsidP="00FC299F">
            <w:pPr>
              <w:tabs>
                <w:tab w:val="right" w:pos="1516"/>
              </w:tabs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ערן יוסף</w:t>
            </w:r>
          </w:p>
        </w:tc>
      </w:tr>
      <w:tr w:rsidR="004C5EF0" w:rsidRPr="001F4F5A" w:rsidTr="00FC299F">
        <w:tc>
          <w:tcPr>
            <w:tcW w:w="5988" w:type="dxa"/>
          </w:tcPr>
          <w:p w:rsidR="004C5EF0" w:rsidRPr="001F4F5A" w:rsidRDefault="004C5EF0" w:rsidP="00BD60BA">
            <w:pPr>
              <w:rPr>
                <w:rFonts w:cs="David"/>
                <w:rtl/>
              </w:rPr>
            </w:pPr>
          </w:p>
        </w:tc>
        <w:tc>
          <w:tcPr>
            <w:tcW w:w="2926" w:type="dxa"/>
          </w:tcPr>
          <w:p w:rsidR="004C5EF0" w:rsidRPr="001F4F5A" w:rsidRDefault="002636EB" w:rsidP="000213A8">
            <w:pPr>
              <w:tabs>
                <w:tab w:val="right" w:pos="1516"/>
              </w:tabs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קמב"צ אטו"ב</w:t>
            </w:r>
          </w:p>
        </w:tc>
      </w:tr>
      <w:tr w:rsidR="004C5EF0" w:rsidRPr="001F4F5A" w:rsidTr="00FC299F">
        <w:tc>
          <w:tcPr>
            <w:tcW w:w="5988" w:type="dxa"/>
          </w:tcPr>
          <w:p w:rsidR="004C5EF0" w:rsidRPr="001F4F5A" w:rsidRDefault="004C5EF0" w:rsidP="00BD60BA">
            <w:pPr>
              <w:rPr>
                <w:rFonts w:cs="David"/>
                <w:rtl/>
              </w:rPr>
            </w:pPr>
          </w:p>
        </w:tc>
        <w:tc>
          <w:tcPr>
            <w:tcW w:w="2926" w:type="dxa"/>
          </w:tcPr>
          <w:p w:rsidR="004C5EF0" w:rsidRPr="001F4F5A" w:rsidRDefault="004C5EF0" w:rsidP="00FC299F">
            <w:pPr>
              <w:tabs>
                <w:tab w:val="right" w:pos="1756"/>
              </w:tabs>
              <w:rPr>
                <w:rFonts w:cs="David"/>
                <w:b/>
                <w:bCs/>
                <w:rtl/>
              </w:rPr>
            </w:pPr>
          </w:p>
        </w:tc>
      </w:tr>
    </w:tbl>
    <w:p w:rsidR="004C5EF0" w:rsidRPr="001F4F5A" w:rsidRDefault="004C5EF0" w:rsidP="00C37E81">
      <w:pPr>
        <w:rPr>
          <w:rFonts w:cs="David"/>
          <w:rtl/>
        </w:rPr>
      </w:pPr>
    </w:p>
    <w:sectPr w:rsidR="004C5EF0" w:rsidRPr="001F4F5A" w:rsidSect="00DD42B9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840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5F05" w:rsidRDefault="00DF5F05" w:rsidP="0041272D">
      <w:r>
        <w:separator/>
      </w:r>
    </w:p>
  </w:endnote>
  <w:endnote w:type="continuationSeparator" w:id="0">
    <w:p w:rsidR="00DF5F05" w:rsidRDefault="00DF5F0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405" w:type="dxa"/>
      <w:jc w:val="center"/>
      <w:tblLayout w:type="fixed"/>
      <w:tblLook w:val="01E0" w:firstRow="1" w:lastRow="1" w:firstColumn="1" w:lastColumn="1" w:noHBand="0" w:noVBand="0"/>
    </w:tblPr>
    <w:tblGrid>
      <w:gridCol w:w="1070"/>
      <w:gridCol w:w="3972"/>
      <w:gridCol w:w="283"/>
      <w:gridCol w:w="3120"/>
      <w:gridCol w:w="960"/>
    </w:tblGrid>
    <w:tr w:rsidR="00184461" w:rsidTr="004071E9">
      <w:trPr>
        <w:jc w:val="center"/>
      </w:trPr>
      <w:tc>
        <w:tcPr>
          <w:tcW w:w="1070" w:type="dxa"/>
          <w:tcMar>
            <w:top w:w="0" w:type="dxa"/>
            <w:left w:w="0" w:type="dxa"/>
            <w:bottom w:w="0" w:type="dxa"/>
            <w:right w:w="0" w:type="dxa"/>
          </w:tcMar>
          <w:vAlign w:val="center"/>
          <w:hideMark/>
        </w:tcPr>
        <w:p w:rsidR="00184461" w:rsidRDefault="00184461">
          <w:pPr>
            <w:pStyle w:val="a5"/>
            <w:rPr>
              <w:rFonts w:ascii="Arial" w:hAnsi="Arial" w:cs="Arial"/>
            </w:rPr>
          </w:pPr>
        </w:p>
      </w:tc>
      <w:tc>
        <w:tcPr>
          <w:tcW w:w="3972" w:type="dxa"/>
          <w:tcMar>
            <w:top w:w="0" w:type="dxa"/>
            <w:left w:w="0" w:type="dxa"/>
            <w:bottom w:w="0" w:type="dxa"/>
            <w:right w:w="0" w:type="dxa"/>
          </w:tcMar>
          <w:vAlign w:val="center"/>
          <w:hideMark/>
        </w:tcPr>
        <w:p w:rsidR="00184461" w:rsidRPr="00E07E0A" w:rsidRDefault="00184461" w:rsidP="008A6DFC">
          <w:pPr>
            <w:pStyle w:val="a5"/>
            <w:rPr>
              <w:rFonts w:ascii="Arial" w:hAnsi="Arial"/>
              <w:sz w:val="22"/>
              <w:szCs w:val="22"/>
              <w:rtl/>
            </w:rPr>
          </w:pPr>
          <w:r>
            <w:rPr>
              <w:rFonts w:ascii="Arial" w:hAnsi="Arial" w:hint="cs"/>
              <w:sz w:val="22"/>
              <w:szCs w:val="22"/>
              <w:rtl/>
            </w:rPr>
            <w:t>אגף הטכנולוגיה והתקשוב</w:t>
          </w:r>
          <w:r w:rsidRPr="00E07E0A">
            <w:rPr>
              <w:rFonts w:ascii="Arial" w:hAnsi="Arial" w:hint="cs"/>
              <w:sz w:val="22"/>
              <w:szCs w:val="22"/>
              <w:rtl/>
            </w:rPr>
            <w:t xml:space="preserve"> / </w:t>
          </w:r>
          <w:r>
            <w:rPr>
              <w:rFonts w:ascii="Arial" w:hAnsi="Arial" w:hint="cs"/>
              <w:sz w:val="22"/>
              <w:szCs w:val="22"/>
              <w:rtl/>
            </w:rPr>
            <w:t>חטיבת התקשוב</w:t>
          </w:r>
        </w:p>
        <w:p w:rsidR="00184461" w:rsidRDefault="00184461">
          <w:pPr>
            <w:pStyle w:val="a5"/>
            <w:rPr>
              <w:rFonts w:ascii="Arial" w:hAnsi="Arial" w:cs="Arial"/>
            </w:rPr>
          </w:pPr>
          <w:r>
            <w:rPr>
              <w:rFonts w:hint="cs"/>
              <w:sz w:val="22"/>
              <w:szCs w:val="22"/>
            </w:rPr>
            <w:t>www.police.gov.il</w:t>
          </w:r>
        </w:p>
      </w:tc>
      <w:tc>
        <w:tcPr>
          <w:tcW w:w="283" w:type="dxa"/>
          <w:tcMar>
            <w:top w:w="0" w:type="dxa"/>
            <w:left w:w="0" w:type="dxa"/>
            <w:bottom w:w="0" w:type="dxa"/>
            <w:right w:w="0" w:type="dxa"/>
          </w:tcMar>
          <w:vAlign w:val="center"/>
          <w:hideMark/>
        </w:tcPr>
        <w:p w:rsidR="00184461" w:rsidRDefault="00184461">
          <w:pPr>
            <w:pStyle w:val="a5"/>
            <w:jc w:val="center"/>
            <w:rPr>
              <w:rFonts w:ascii="Arial" w:hAnsi="Arial" w:cs="Arial"/>
            </w:rPr>
          </w:pPr>
        </w:p>
      </w:tc>
      <w:tc>
        <w:tcPr>
          <w:tcW w:w="3120" w:type="dxa"/>
          <w:tcMar>
            <w:top w:w="0" w:type="dxa"/>
            <w:left w:w="0" w:type="dxa"/>
            <w:bottom w:w="0" w:type="dxa"/>
            <w:right w:w="0" w:type="dxa"/>
          </w:tcMar>
          <w:vAlign w:val="center"/>
          <w:hideMark/>
        </w:tcPr>
        <w:p w:rsidR="00184461" w:rsidRDefault="00184461" w:rsidP="009036E3">
          <w:pPr>
            <w:pStyle w:val="a5"/>
            <w:jc w:val="right"/>
            <w:rPr>
              <w:rFonts w:ascii="Arial" w:hAnsi="Arial"/>
              <w:sz w:val="22"/>
              <w:szCs w:val="22"/>
              <w:rtl/>
            </w:rPr>
          </w:pPr>
        </w:p>
        <w:p w:rsidR="00184461" w:rsidRDefault="00184461">
          <w:pPr>
            <w:pStyle w:val="a5"/>
            <w:jc w:val="right"/>
            <w:rPr>
              <w:rFonts w:ascii="Arial" w:hAnsi="Arial"/>
            </w:rPr>
          </w:pPr>
          <w:r>
            <w:rPr>
              <w:rFonts w:ascii="Arial" w:hAnsi="Arial" w:hint="cs"/>
              <w:sz w:val="22"/>
              <w:szCs w:val="22"/>
              <w:rtl/>
            </w:rPr>
            <w:t xml:space="preserve">עמוד </w:t>
          </w:r>
          <w:r>
            <w:rPr>
              <w:rFonts w:hint="cs"/>
              <w:rtl/>
            </w:rPr>
            <w:fldChar w:fldCharType="begin"/>
          </w:r>
          <w:r>
            <w:rPr>
              <w:rFonts w:hint="cs"/>
            </w:rPr>
            <w:instrText xml:space="preserve"> PAGE </w:instrText>
          </w:r>
          <w:r>
            <w:rPr>
              <w:rFonts w:hint="cs"/>
              <w:rtl/>
            </w:rPr>
            <w:fldChar w:fldCharType="separate"/>
          </w:r>
          <w:r w:rsidR="00E85339">
            <w:rPr>
              <w:noProof/>
              <w:rtl/>
            </w:rPr>
            <w:t>1</w:t>
          </w:r>
          <w:r>
            <w:rPr>
              <w:rFonts w:hint="cs"/>
              <w:rtl/>
            </w:rPr>
            <w:fldChar w:fldCharType="end"/>
          </w:r>
          <w:r>
            <w:rPr>
              <w:rFonts w:ascii="Arial" w:hAnsi="Arial" w:hint="cs"/>
              <w:sz w:val="22"/>
              <w:szCs w:val="22"/>
              <w:rtl/>
            </w:rPr>
            <w:t xml:space="preserve"> מתוך </w:t>
          </w:r>
          <w:r>
            <w:rPr>
              <w:rFonts w:ascii="Arial" w:hAnsi="Arial"/>
              <w:rtl/>
            </w:rPr>
            <w:fldChar w:fldCharType="begin"/>
          </w:r>
          <w:r>
            <w:rPr>
              <w:rFonts w:ascii="Arial" w:hAnsi="Arial"/>
            </w:rPr>
            <w:instrText xml:space="preserve"> NUMPAGES </w:instrText>
          </w:r>
          <w:r>
            <w:rPr>
              <w:rFonts w:ascii="Arial" w:hAnsi="Arial"/>
              <w:rtl/>
            </w:rPr>
            <w:fldChar w:fldCharType="separate"/>
          </w:r>
          <w:r w:rsidR="00E85339">
            <w:rPr>
              <w:rFonts w:ascii="Arial" w:hAnsi="Arial"/>
              <w:noProof/>
              <w:rtl/>
            </w:rPr>
            <w:t>1</w:t>
          </w:r>
          <w:r>
            <w:rPr>
              <w:rFonts w:ascii="Arial" w:hAnsi="Arial"/>
              <w:rtl/>
            </w:rPr>
            <w:fldChar w:fldCharType="end"/>
          </w:r>
        </w:p>
      </w:tc>
      <w:tc>
        <w:tcPr>
          <w:tcW w:w="960" w:type="dxa"/>
          <w:tcMar>
            <w:top w:w="0" w:type="dxa"/>
            <w:left w:w="0" w:type="dxa"/>
            <w:bottom w:w="0" w:type="dxa"/>
            <w:right w:w="0" w:type="dxa"/>
          </w:tcMar>
          <w:vAlign w:val="center"/>
          <w:hideMark/>
        </w:tcPr>
        <w:p w:rsidR="00184461" w:rsidRDefault="00184461">
          <w:pPr>
            <w:pStyle w:val="a5"/>
            <w:jc w:val="right"/>
            <w:rPr>
              <w:rFonts w:ascii="Arial" w:hAnsi="Arial"/>
              <w:sz w:val="22"/>
              <w:szCs w:val="22"/>
            </w:rPr>
          </w:pPr>
        </w:p>
      </w:tc>
    </w:tr>
  </w:tbl>
  <w:p w:rsidR="00184461" w:rsidRPr="002D2286" w:rsidRDefault="00184461" w:rsidP="002D2286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184461" w:rsidTr="00FC2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184461" w:rsidRDefault="00184461" w:rsidP="00FC299F">
          <w:pPr>
            <w:pStyle w:val="a5"/>
            <w:jc w:val="center"/>
            <w:rPr>
              <w:rtl/>
            </w:rPr>
          </w:pPr>
        </w:p>
      </w:tc>
    </w:tr>
    <w:tr w:rsidR="00184461" w:rsidTr="00FC299F">
      <w:tc>
        <w:tcPr>
          <w:tcW w:w="9400" w:type="dxa"/>
          <w:vAlign w:val="center"/>
        </w:tcPr>
        <w:p w:rsidR="00184461" w:rsidRDefault="00184461" w:rsidP="00FC299F">
          <w:pPr>
            <w:pStyle w:val="a5"/>
            <w:jc w:val="right"/>
            <w:rPr>
              <w:rtl/>
            </w:rPr>
          </w:pPr>
          <w:r w:rsidRPr="00FC2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C2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C2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C2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C2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C2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C2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C2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C2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C2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4</w:t>
          </w:r>
          <w:r w:rsidRPr="00FC2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184461" w:rsidRPr="00B9470B" w:rsidRDefault="00184461" w:rsidP="00B9470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5F05" w:rsidRDefault="00DF5F05" w:rsidP="0041272D">
      <w:r>
        <w:separator/>
      </w:r>
    </w:p>
  </w:footnote>
  <w:footnote w:type="continuationSeparator" w:id="0">
    <w:p w:rsidR="00DF5F05" w:rsidRDefault="00DF5F0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461" w:rsidRPr="00D22155" w:rsidRDefault="00184461" w:rsidP="00D22155">
    <w:pPr>
      <w:pStyle w:val="a4"/>
      <w:tabs>
        <w:tab w:val="clear" w:pos="4153"/>
        <w:tab w:val="clear" w:pos="8306"/>
      </w:tabs>
      <w:jc w:val="center"/>
      <w:rPr>
        <w:b/>
        <w:bCs/>
        <w:sz w:val="20"/>
        <w:szCs w:val="20"/>
      </w:rPr>
    </w:pPr>
    <w:r w:rsidRPr="009C24DE">
      <w:rPr>
        <w:rFonts w:hint="cs"/>
        <w:b/>
        <w:bCs/>
        <w:sz w:val="20"/>
        <w:szCs w:val="20"/>
        <w:rtl/>
      </w:rPr>
      <w:t xml:space="preserve">- </w:t>
    </w:r>
    <w:r w:rsidRPr="009C24DE">
      <w:rPr>
        <w:b/>
        <w:bCs/>
        <w:sz w:val="20"/>
        <w:szCs w:val="20"/>
        <w:rtl/>
      </w:rPr>
      <w:fldChar w:fldCharType="begin"/>
    </w:r>
    <w:r w:rsidRPr="009C24DE">
      <w:rPr>
        <w:b/>
        <w:bCs/>
        <w:sz w:val="20"/>
        <w:szCs w:val="20"/>
        <w:rtl/>
      </w:rPr>
      <w:instrText xml:space="preserve"> </w:instrText>
    </w:r>
    <w:r w:rsidRPr="009C24DE">
      <w:rPr>
        <w:b/>
        <w:bCs/>
        <w:sz w:val="20"/>
        <w:szCs w:val="20"/>
      </w:rPr>
      <w:instrText>DOCPROPERTY  SDSecurity  \* MERGEFORMAT</w:instrText>
    </w:r>
    <w:r w:rsidRPr="009C24DE">
      <w:rPr>
        <w:b/>
        <w:bCs/>
        <w:sz w:val="20"/>
        <w:szCs w:val="20"/>
        <w:rtl/>
      </w:rPr>
      <w:instrText xml:space="preserve"> </w:instrText>
    </w:r>
    <w:r w:rsidRPr="009C24DE">
      <w:rPr>
        <w:b/>
        <w:bCs/>
        <w:sz w:val="20"/>
        <w:szCs w:val="20"/>
        <w:rtl/>
      </w:rPr>
      <w:fldChar w:fldCharType="separate"/>
    </w:r>
    <w:r>
      <w:rPr>
        <w:b/>
        <w:bCs/>
        <w:sz w:val="20"/>
        <w:szCs w:val="20"/>
        <w:rtl/>
      </w:rPr>
      <w:t>שמור</w:t>
    </w:r>
    <w:r w:rsidRPr="009C24DE">
      <w:rPr>
        <w:b/>
        <w:bCs/>
        <w:sz w:val="20"/>
        <w:szCs w:val="20"/>
        <w:rtl/>
      </w:rPr>
      <w:fldChar w:fldCharType="end"/>
    </w:r>
    <w:r>
      <w:rPr>
        <w:rFonts w:hint="cs"/>
        <w:b/>
        <w:bCs/>
        <w:sz w:val="20"/>
        <w:szCs w:val="20"/>
        <w:rtl/>
      </w:rPr>
      <w:t xml:space="preserve"> 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461" w:rsidRPr="00F829FB" w:rsidRDefault="00184461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D5C13"/>
    <w:multiLevelType w:val="multilevel"/>
    <w:tmpl w:val="E53266A4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ascii="Narkisim" w:hAnsi="Narkisim" w:cs="Narkisim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1">
    <w:nsid w:val="16C37482"/>
    <w:multiLevelType w:val="multilevel"/>
    <w:tmpl w:val="8FDC742A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ascii="David" w:hAnsi="David" w:cs="David" w:hint="default"/>
        <w:b w:val="0"/>
        <w:bCs w:val="0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956"/>
        </w:tabs>
        <w:ind w:left="1956" w:hanging="397"/>
      </w:pPr>
      <w:rPr>
        <w:rFonts w:cs="David" w:hint="default"/>
        <w:b w:val="0"/>
        <w:bCs w:val="0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2">
    <w:nsid w:val="419E143A"/>
    <w:multiLevelType w:val="hybridMultilevel"/>
    <w:tmpl w:val="753E6D8C"/>
    <w:lvl w:ilvl="0" w:tplc="04090011">
      <w:start w:val="1"/>
      <w:numFmt w:val="decimal"/>
      <w:lvlText w:val="%1)"/>
      <w:lvlJc w:val="left"/>
      <w:pPr>
        <w:ind w:left="2024" w:hanging="360"/>
      </w:pPr>
    </w:lvl>
    <w:lvl w:ilvl="1" w:tplc="04090019">
      <w:start w:val="1"/>
      <w:numFmt w:val="lowerLetter"/>
      <w:lvlText w:val="%2."/>
      <w:lvlJc w:val="left"/>
      <w:pPr>
        <w:ind w:left="2744" w:hanging="360"/>
      </w:pPr>
    </w:lvl>
    <w:lvl w:ilvl="2" w:tplc="0409001B" w:tentative="1">
      <w:start w:val="1"/>
      <w:numFmt w:val="lowerRoman"/>
      <w:lvlText w:val="%3."/>
      <w:lvlJc w:val="right"/>
      <w:pPr>
        <w:ind w:left="3464" w:hanging="180"/>
      </w:pPr>
    </w:lvl>
    <w:lvl w:ilvl="3" w:tplc="0409000F" w:tentative="1">
      <w:start w:val="1"/>
      <w:numFmt w:val="decimal"/>
      <w:lvlText w:val="%4."/>
      <w:lvlJc w:val="left"/>
      <w:pPr>
        <w:ind w:left="4184" w:hanging="360"/>
      </w:pPr>
    </w:lvl>
    <w:lvl w:ilvl="4" w:tplc="04090019" w:tentative="1">
      <w:start w:val="1"/>
      <w:numFmt w:val="lowerLetter"/>
      <w:lvlText w:val="%5."/>
      <w:lvlJc w:val="left"/>
      <w:pPr>
        <w:ind w:left="4904" w:hanging="360"/>
      </w:pPr>
    </w:lvl>
    <w:lvl w:ilvl="5" w:tplc="0409001B" w:tentative="1">
      <w:start w:val="1"/>
      <w:numFmt w:val="lowerRoman"/>
      <w:lvlText w:val="%6."/>
      <w:lvlJc w:val="right"/>
      <w:pPr>
        <w:ind w:left="5624" w:hanging="180"/>
      </w:pPr>
    </w:lvl>
    <w:lvl w:ilvl="6" w:tplc="0409000F" w:tentative="1">
      <w:start w:val="1"/>
      <w:numFmt w:val="decimal"/>
      <w:lvlText w:val="%7."/>
      <w:lvlJc w:val="left"/>
      <w:pPr>
        <w:ind w:left="6344" w:hanging="360"/>
      </w:pPr>
    </w:lvl>
    <w:lvl w:ilvl="7" w:tplc="04090019" w:tentative="1">
      <w:start w:val="1"/>
      <w:numFmt w:val="lowerLetter"/>
      <w:lvlText w:val="%8."/>
      <w:lvlJc w:val="left"/>
      <w:pPr>
        <w:ind w:left="7064" w:hanging="360"/>
      </w:pPr>
    </w:lvl>
    <w:lvl w:ilvl="8" w:tplc="0409001B" w:tentative="1">
      <w:start w:val="1"/>
      <w:numFmt w:val="lowerRoman"/>
      <w:lvlText w:val="%9."/>
      <w:lvlJc w:val="right"/>
      <w:pPr>
        <w:ind w:left="7784" w:hanging="180"/>
      </w:pPr>
    </w:lvl>
  </w:abstractNum>
  <w:abstractNum w:abstractNumId="3">
    <w:nsid w:val="50A1671C"/>
    <w:multiLevelType w:val="multilevel"/>
    <w:tmpl w:val="E53266A4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4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EC53B7E"/>
    <w:multiLevelType w:val="hybridMultilevel"/>
    <w:tmpl w:val="753E6D8C"/>
    <w:lvl w:ilvl="0" w:tplc="04090011">
      <w:start w:val="1"/>
      <w:numFmt w:val="decimal"/>
      <w:lvlText w:val="%1)"/>
      <w:lvlJc w:val="left"/>
      <w:pPr>
        <w:ind w:left="2024" w:hanging="360"/>
      </w:pPr>
    </w:lvl>
    <w:lvl w:ilvl="1" w:tplc="04090019">
      <w:start w:val="1"/>
      <w:numFmt w:val="lowerLetter"/>
      <w:lvlText w:val="%2."/>
      <w:lvlJc w:val="left"/>
      <w:pPr>
        <w:ind w:left="2744" w:hanging="360"/>
      </w:pPr>
    </w:lvl>
    <w:lvl w:ilvl="2" w:tplc="0409001B" w:tentative="1">
      <w:start w:val="1"/>
      <w:numFmt w:val="lowerRoman"/>
      <w:lvlText w:val="%3."/>
      <w:lvlJc w:val="right"/>
      <w:pPr>
        <w:ind w:left="3464" w:hanging="180"/>
      </w:pPr>
    </w:lvl>
    <w:lvl w:ilvl="3" w:tplc="0409000F" w:tentative="1">
      <w:start w:val="1"/>
      <w:numFmt w:val="decimal"/>
      <w:lvlText w:val="%4."/>
      <w:lvlJc w:val="left"/>
      <w:pPr>
        <w:ind w:left="4184" w:hanging="360"/>
      </w:pPr>
    </w:lvl>
    <w:lvl w:ilvl="4" w:tplc="04090019" w:tentative="1">
      <w:start w:val="1"/>
      <w:numFmt w:val="lowerLetter"/>
      <w:lvlText w:val="%5."/>
      <w:lvlJc w:val="left"/>
      <w:pPr>
        <w:ind w:left="4904" w:hanging="360"/>
      </w:pPr>
    </w:lvl>
    <w:lvl w:ilvl="5" w:tplc="0409001B" w:tentative="1">
      <w:start w:val="1"/>
      <w:numFmt w:val="lowerRoman"/>
      <w:lvlText w:val="%6."/>
      <w:lvlJc w:val="right"/>
      <w:pPr>
        <w:ind w:left="5624" w:hanging="180"/>
      </w:pPr>
    </w:lvl>
    <w:lvl w:ilvl="6" w:tplc="0409000F" w:tentative="1">
      <w:start w:val="1"/>
      <w:numFmt w:val="decimal"/>
      <w:lvlText w:val="%7."/>
      <w:lvlJc w:val="left"/>
      <w:pPr>
        <w:ind w:left="6344" w:hanging="360"/>
      </w:pPr>
    </w:lvl>
    <w:lvl w:ilvl="7" w:tplc="04090019" w:tentative="1">
      <w:start w:val="1"/>
      <w:numFmt w:val="lowerLetter"/>
      <w:lvlText w:val="%8."/>
      <w:lvlJc w:val="left"/>
      <w:pPr>
        <w:ind w:left="7064" w:hanging="360"/>
      </w:pPr>
    </w:lvl>
    <w:lvl w:ilvl="8" w:tplc="0409001B" w:tentative="1">
      <w:start w:val="1"/>
      <w:numFmt w:val="lowerRoman"/>
      <w:lvlText w:val="%9."/>
      <w:lvlJc w:val="right"/>
      <w:pPr>
        <w:ind w:left="7784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trackRevision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381F"/>
    <w:rsid w:val="00004A83"/>
    <w:rsid w:val="0000694D"/>
    <w:rsid w:val="000213A8"/>
    <w:rsid w:val="00024225"/>
    <w:rsid w:val="00024C8A"/>
    <w:rsid w:val="00033C4F"/>
    <w:rsid w:val="000368FF"/>
    <w:rsid w:val="000434DD"/>
    <w:rsid w:val="00044A9B"/>
    <w:rsid w:val="0004577A"/>
    <w:rsid w:val="000466D0"/>
    <w:rsid w:val="000528C1"/>
    <w:rsid w:val="0005439A"/>
    <w:rsid w:val="0005520C"/>
    <w:rsid w:val="00055740"/>
    <w:rsid w:val="00057F9A"/>
    <w:rsid w:val="00064AD6"/>
    <w:rsid w:val="00070C4D"/>
    <w:rsid w:val="000728E0"/>
    <w:rsid w:val="00080168"/>
    <w:rsid w:val="000813AB"/>
    <w:rsid w:val="00081BA0"/>
    <w:rsid w:val="000828C4"/>
    <w:rsid w:val="00083995"/>
    <w:rsid w:val="00093F74"/>
    <w:rsid w:val="000A4D1C"/>
    <w:rsid w:val="000A66F0"/>
    <w:rsid w:val="000C094E"/>
    <w:rsid w:val="000C48BE"/>
    <w:rsid w:val="000D6428"/>
    <w:rsid w:val="000E124E"/>
    <w:rsid w:val="000E29B7"/>
    <w:rsid w:val="000E3500"/>
    <w:rsid w:val="000E70A7"/>
    <w:rsid w:val="000E77A4"/>
    <w:rsid w:val="000F7D46"/>
    <w:rsid w:val="00105034"/>
    <w:rsid w:val="00115013"/>
    <w:rsid w:val="001205E2"/>
    <w:rsid w:val="0012193E"/>
    <w:rsid w:val="00136896"/>
    <w:rsid w:val="00145BF2"/>
    <w:rsid w:val="0015187D"/>
    <w:rsid w:val="00184461"/>
    <w:rsid w:val="00192BCB"/>
    <w:rsid w:val="00197508"/>
    <w:rsid w:val="001A07DD"/>
    <w:rsid w:val="001A7283"/>
    <w:rsid w:val="001B1A78"/>
    <w:rsid w:val="001C7908"/>
    <w:rsid w:val="001D30A3"/>
    <w:rsid w:val="001D620E"/>
    <w:rsid w:val="001D6E85"/>
    <w:rsid w:val="001E23D0"/>
    <w:rsid w:val="001E24B1"/>
    <w:rsid w:val="001E7843"/>
    <w:rsid w:val="001F4F5A"/>
    <w:rsid w:val="00200704"/>
    <w:rsid w:val="002077B4"/>
    <w:rsid w:val="00210872"/>
    <w:rsid w:val="00220330"/>
    <w:rsid w:val="00224969"/>
    <w:rsid w:val="00232C22"/>
    <w:rsid w:val="00236BD0"/>
    <w:rsid w:val="00236EE5"/>
    <w:rsid w:val="00252DE3"/>
    <w:rsid w:val="00253AF8"/>
    <w:rsid w:val="00255121"/>
    <w:rsid w:val="00260348"/>
    <w:rsid w:val="002636EB"/>
    <w:rsid w:val="00291BEE"/>
    <w:rsid w:val="00292461"/>
    <w:rsid w:val="0029621A"/>
    <w:rsid w:val="002A1CFB"/>
    <w:rsid w:val="002A1DEB"/>
    <w:rsid w:val="002A2662"/>
    <w:rsid w:val="002B15E3"/>
    <w:rsid w:val="002B31F7"/>
    <w:rsid w:val="002B617C"/>
    <w:rsid w:val="002B660D"/>
    <w:rsid w:val="002C77AF"/>
    <w:rsid w:val="002D186F"/>
    <w:rsid w:val="002D2286"/>
    <w:rsid w:val="002D246C"/>
    <w:rsid w:val="002D479F"/>
    <w:rsid w:val="002D7694"/>
    <w:rsid w:val="002E46E2"/>
    <w:rsid w:val="002E4F4C"/>
    <w:rsid w:val="002F023D"/>
    <w:rsid w:val="002F0FF6"/>
    <w:rsid w:val="002F1213"/>
    <w:rsid w:val="002F4838"/>
    <w:rsid w:val="0031152B"/>
    <w:rsid w:val="003213B4"/>
    <w:rsid w:val="00323625"/>
    <w:rsid w:val="003248E9"/>
    <w:rsid w:val="00325E51"/>
    <w:rsid w:val="00325E7E"/>
    <w:rsid w:val="00330380"/>
    <w:rsid w:val="003309BD"/>
    <w:rsid w:val="00331763"/>
    <w:rsid w:val="00333760"/>
    <w:rsid w:val="003379FF"/>
    <w:rsid w:val="00343584"/>
    <w:rsid w:val="003436C6"/>
    <w:rsid w:val="00351C43"/>
    <w:rsid w:val="0035317C"/>
    <w:rsid w:val="00356553"/>
    <w:rsid w:val="00363701"/>
    <w:rsid w:val="003716A2"/>
    <w:rsid w:val="003749C4"/>
    <w:rsid w:val="003763A0"/>
    <w:rsid w:val="00377325"/>
    <w:rsid w:val="00377FD6"/>
    <w:rsid w:val="00382A15"/>
    <w:rsid w:val="00385AE8"/>
    <w:rsid w:val="0038630C"/>
    <w:rsid w:val="00395C86"/>
    <w:rsid w:val="00397B93"/>
    <w:rsid w:val="003A204A"/>
    <w:rsid w:val="003B56D5"/>
    <w:rsid w:val="003C4FA1"/>
    <w:rsid w:val="003C6642"/>
    <w:rsid w:val="003D2C22"/>
    <w:rsid w:val="003D5918"/>
    <w:rsid w:val="003D7DF2"/>
    <w:rsid w:val="003F0EC7"/>
    <w:rsid w:val="003F3A51"/>
    <w:rsid w:val="003F45DC"/>
    <w:rsid w:val="003F557A"/>
    <w:rsid w:val="00403790"/>
    <w:rsid w:val="004071E9"/>
    <w:rsid w:val="0041272D"/>
    <w:rsid w:val="00427B64"/>
    <w:rsid w:val="00431EE8"/>
    <w:rsid w:val="00433F84"/>
    <w:rsid w:val="004369B0"/>
    <w:rsid w:val="00445A94"/>
    <w:rsid w:val="00451251"/>
    <w:rsid w:val="0045381F"/>
    <w:rsid w:val="004558B6"/>
    <w:rsid w:val="00465F78"/>
    <w:rsid w:val="00472597"/>
    <w:rsid w:val="00480D29"/>
    <w:rsid w:val="00482D08"/>
    <w:rsid w:val="00482E8A"/>
    <w:rsid w:val="004904B9"/>
    <w:rsid w:val="00490915"/>
    <w:rsid w:val="004940A6"/>
    <w:rsid w:val="004B1267"/>
    <w:rsid w:val="004B34B5"/>
    <w:rsid w:val="004B34E1"/>
    <w:rsid w:val="004B487D"/>
    <w:rsid w:val="004B49D5"/>
    <w:rsid w:val="004B7868"/>
    <w:rsid w:val="004C19F4"/>
    <w:rsid w:val="004C5EF0"/>
    <w:rsid w:val="004D1B48"/>
    <w:rsid w:val="004D4AA4"/>
    <w:rsid w:val="004E1311"/>
    <w:rsid w:val="004E3222"/>
    <w:rsid w:val="004E69FF"/>
    <w:rsid w:val="004F2A6D"/>
    <w:rsid w:val="00502C76"/>
    <w:rsid w:val="00511360"/>
    <w:rsid w:val="005122A2"/>
    <w:rsid w:val="00514B70"/>
    <w:rsid w:val="0051506C"/>
    <w:rsid w:val="00516BF0"/>
    <w:rsid w:val="00526046"/>
    <w:rsid w:val="00532FE4"/>
    <w:rsid w:val="00534F4C"/>
    <w:rsid w:val="00537324"/>
    <w:rsid w:val="00537FC3"/>
    <w:rsid w:val="00543A1C"/>
    <w:rsid w:val="00545832"/>
    <w:rsid w:val="00553E3B"/>
    <w:rsid w:val="005547F0"/>
    <w:rsid w:val="00563D3E"/>
    <w:rsid w:val="00577255"/>
    <w:rsid w:val="00587155"/>
    <w:rsid w:val="00595450"/>
    <w:rsid w:val="005A1E9C"/>
    <w:rsid w:val="005C10C6"/>
    <w:rsid w:val="005D2278"/>
    <w:rsid w:val="005E3D92"/>
    <w:rsid w:val="005F14E9"/>
    <w:rsid w:val="005F6BC5"/>
    <w:rsid w:val="00600800"/>
    <w:rsid w:val="00605E60"/>
    <w:rsid w:val="006165D4"/>
    <w:rsid w:val="006201D5"/>
    <w:rsid w:val="0062470A"/>
    <w:rsid w:val="00626B69"/>
    <w:rsid w:val="006369C9"/>
    <w:rsid w:val="00644116"/>
    <w:rsid w:val="00646A42"/>
    <w:rsid w:val="00653EFC"/>
    <w:rsid w:val="00664474"/>
    <w:rsid w:val="006677C3"/>
    <w:rsid w:val="00667BB8"/>
    <w:rsid w:val="00677A94"/>
    <w:rsid w:val="0068059D"/>
    <w:rsid w:val="00687696"/>
    <w:rsid w:val="006917B5"/>
    <w:rsid w:val="006C1680"/>
    <w:rsid w:val="006D6903"/>
    <w:rsid w:val="006E3788"/>
    <w:rsid w:val="006E7A56"/>
    <w:rsid w:val="006F07D0"/>
    <w:rsid w:val="0070053A"/>
    <w:rsid w:val="007018AC"/>
    <w:rsid w:val="00702238"/>
    <w:rsid w:val="007022D1"/>
    <w:rsid w:val="00705B27"/>
    <w:rsid w:val="007118A1"/>
    <w:rsid w:val="007123D6"/>
    <w:rsid w:val="0071395D"/>
    <w:rsid w:val="00721840"/>
    <w:rsid w:val="00721B55"/>
    <w:rsid w:val="00727ED3"/>
    <w:rsid w:val="0073412A"/>
    <w:rsid w:val="007345D2"/>
    <w:rsid w:val="00737131"/>
    <w:rsid w:val="00737BAC"/>
    <w:rsid w:val="0074422A"/>
    <w:rsid w:val="00744D73"/>
    <w:rsid w:val="00750C3F"/>
    <w:rsid w:val="0075172A"/>
    <w:rsid w:val="00751DF0"/>
    <w:rsid w:val="00753E8D"/>
    <w:rsid w:val="00757D95"/>
    <w:rsid w:val="00765360"/>
    <w:rsid w:val="007750BF"/>
    <w:rsid w:val="00775AEA"/>
    <w:rsid w:val="00786B87"/>
    <w:rsid w:val="007939BF"/>
    <w:rsid w:val="007A0098"/>
    <w:rsid w:val="007A0F6E"/>
    <w:rsid w:val="007A1BF1"/>
    <w:rsid w:val="007A51BC"/>
    <w:rsid w:val="007B0826"/>
    <w:rsid w:val="007B2ACD"/>
    <w:rsid w:val="007B5FF5"/>
    <w:rsid w:val="007C67F2"/>
    <w:rsid w:val="007D076D"/>
    <w:rsid w:val="007D3AA1"/>
    <w:rsid w:val="007D7365"/>
    <w:rsid w:val="007D74E6"/>
    <w:rsid w:val="007E1D74"/>
    <w:rsid w:val="007E775E"/>
    <w:rsid w:val="00825FAD"/>
    <w:rsid w:val="00836174"/>
    <w:rsid w:val="0083688B"/>
    <w:rsid w:val="00841ACA"/>
    <w:rsid w:val="00843835"/>
    <w:rsid w:val="00851B34"/>
    <w:rsid w:val="008541C5"/>
    <w:rsid w:val="008609BF"/>
    <w:rsid w:val="00865200"/>
    <w:rsid w:val="00865FD4"/>
    <w:rsid w:val="00867EDC"/>
    <w:rsid w:val="00877581"/>
    <w:rsid w:val="00886478"/>
    <w:rsid w:val="00891048"/>
    <w:rsid w:val="008A0FE5"/>
    <w:rsid w:val="008A67D4"/>
    <w:rsid w:val="008A6DFC"/>
    <w:rsid w:val="008B6E09"/>
    <w:rsid w:val="008C25C1"/>
    <w:rsid w:val="008C2F84"/>
    <w:rsid w:val="008C4E47"/>
    <w:rsid w:val="008D2BF5"/>
    <w:rsid w:val="008D36FA"/>
    <w:rsid w:val="008E2387"/>
    <w:rsid w:val="008F4AE3"/>
    <w:rsid w:val="00902B22"/>
    <w:rsid w:val="009036E3"/>
    <w:rsid w:val="0090685F"/>
    <w:rsid w:val="00912BCD"/>
    <w:rsid w:val="0091514A"/>
    <w:rsid w:val="00916904"/>
    <w:rsid w:val="009218B6"/>
    <w:rsid w:val="00923485"/>
    <w:rsid w:val="0092493B"/>
    <w:rsid w:val="00927682"/>
    <w:rsid w:val="00930D42"/>
    <w:rsid w:val="00930DA8"/>
    <w:rsid w:val="009324F1"/>
    <w:rsid w:val="00932785"/>
    <w:rsid w:val="00933A63"/>
    <w:rsid w:val="00935E35"/>
    <w:rsid w:val="00944972"/>
    <w:rsid w:val="00950F43"/>
    <w:rsid w:val="00953B8B"/>
    <w:rsid w:val="00955883"/>
    <w:rsid w:val="0096183A"/>
    <w:rsid w:val="00981C95"/>
    <w:rsid w:val="0098391E"/>
    <w:rsid w:val="0099596B"/>
    <w:rsid w:val="00995BE7"/>
    <w:rsid w:val="00996C6F"/>
    <w:rsid w:val="009A11A2"/>
    <w:rsid w:val="009A421E"/>
    <w:rsid w:val="009B2AB6"/>
    <w:rsid w:val="009D2DB0"/>
    <w:rsid w:val="009D2EA5"/>
    <w:rsid w:val="009D3D91"/>
    <w:rsid w:val="009D67CB"/>
    <w:rsid w:val="009D6B7F"/>
    <w:rsid w:val="009F57DF"/>
    <w:rsid w:val="00A13E99"/>
    <w:rsid w:val="00A13FE2"/>
    <w:rsid w:val="00A15FF3"/>
    <w:rsid w:val="00A16087"/>
    <w:rsid w:val="00A22A61"/>
    <w:rsid w:val="00A23D1C"/>
    <w:rsid w:val="00A321BF"/>
    <w:rsid w:val="00A33FB2"/>
    <w:rsid w:val="00A45E73"/>
    <w:rsid w:val="00A47D80"/>
    <w:rsid w:val="00A5629E"/>
    <w:rsid w:val="00A579DA"/>
    <w:rsid w:val="00A6120C"/>
    <w:rsid w:val="00A614E7"/>
    <w:rsid w:val="00A64169"/>
    <w:rsid w:val="00A70D16"/>
    <w:rsid w:val="00A767D6"/>
    <w:rsid w:val="00A844D9"/>
    <w:rsid w:val="00A92857"/>
    <w:rsid w:val="00A950BE"/>
    <w:rsid w:val="00A951D5"/>
    <w:rsid w:val="00AA10F1"/>
    <w:rsid w:val="00AA2289"/>
    <w:rsid w:val="00AA4588"/>
    <w:rsid w:val="00AA500A"/>
    <w:rsid w:val="00AB254E"/>
    <w:rsid w:val="00AB5002"/>
    <w:rsid w:val="00AD1CD8"/>
    <w:rsid w:val="00AE27AB"/>
    <w:rsid w:val="00AE7B5E"/>
    <w:rsid w:val="00AF65DC"/>
    <w:rsid w:val="00B01343"/>
    <w:rsid w:val="00B05717"/>
    <w:rsid w:val="00B158E1"/>
    <w:rsid w:val="00B24440"/>
    <w:rsid w:val="00B27AC8"/>
    <w:rsid w:val="00B32BB9"/>
    <w:rsid w:val="00B3539E"/>
    <w:rsid w:val="00B429D7"/>
    <w:rsid w:val="00B62178"/>
    <w:rsid w:val="00B653D1"/>
    <w:rsid w:val="00B7360D"/>
    <w:rsid w:val="00B73674"/>
    <w:rsid w:val="00B9470B"/>
    <w:rsid w:val="00B976A4"/>
    <w:rsid w:val="00BA1E12"/>
    <w:rsid w:val="00BB0B1D"/>
    <w:rsid w:val="00BB26ED"/>
    <w:rsid w:val="00BB2A23"/>
    <w:rsid w:val="00BB7C12"/>
    <w:rsid w:val="00BC3EDB"/>
    <w:rsid w:val="00BC4E95"/>
    <w:rsid w:val="00BD0921"/>
    <w:rsid w:val="00BD31B8"/>
    <w:rsid w:val="00BD474F"/>
    <w:rsid w:val="00BD60BA"/>
    <w:rsid w:val="00BD663B"/>
    <w:rsid w:val="00BE4DA2"/>
    <w:rsid w:val="00BE5757"/>
    <w:rsid w:val="00BF0770"/>
    <w:rsid w:val="00C0717B"/>
    <w:rsid w:val="00C1088C"/>
    <w:rsid w:val="00C139CB"/>
    <w:rsid w:val="00C16096"/>
    <w:rsid w:val="00C16CE5"/>
    <w:rsid w:val="00C1729A"/>
    <w:rsid w:val="00C216DF"/>
    <w:rsid w:val="00C2670D"/>
    <w:rsid w:val="00C37E81"/>
    <w:rsid w:val="00C411A5"/>
    <w:rsid w:val="00C46D23"/>
    <w:rsid w:val="00C51C14"/>
    <w:rsid w:val="00C5350F"/>
    <w:rsid w:val="00C562E2"/>
    <w:rsid w:val="00C6316D"/>
    <w:rsid w:val="00C645E1"/>
    <w:rsid w:val="00C816D7"/>
    <w:rsid w:val="00C82F74"/>
    <w:rsid w:val="00C908E1"/>
    <w:rsid w:val="00C977B8"/>
    <w:rsid w:val="00CA290B"/>
    <w:rsid w:val="00CA35EE"/>
    <w:rsid w:val="00CA64C0"/>
    <w:rsid w:val="00CA6D3E"/>
    <w:rsid w:val="00CD03F4"/>
    <w:rsid w:val="00CD1BA8"/>
    <w:rsid w:val="00CE3E09"/>
    <w:rsid w:val="00CF08CF"/>
    <w:rsid w:val="00D00C52"/>
    <w:rsid w:val="00D161FB"/>
    <w:rsid w:val="00D22155"/>
    <w:rsid w:val="00D2633B"/>
    <w:rsid w:val="00D26B00"/>
    <w:rsid w:val="00D279C1"/>
    <w:rsid w:val="00D36075"/>
    <w:rsid w:val="00D40F5D"/>
    <w:rsid w:val="00D42F48"/>
    <w:rsid w:val="00D44E9B"/>
    <w:rsid w:val="00D51134"/>
    <w:rsid w:val="00D54F23"/>
    <w:rsid w:val="00D66A28"/>
    <w:rsid w:val="00D67C58"/>
    <w:rsid w:val="00D718D9"/>
    <w:rsid w:val="00D72D2C"/>
    <w:rsid w:val="00D74210"/>
    <w:rsid w:val="00D9110C"/>
    <w:rsid w:val="00D96307"/>
    <w:rsid w:val="00D96D4E"/>
    <w:rsid w:val="00D9726C"/>
    <w:rsid w:val="00DA69DF"/>
    <w:rsid w:val="00DB4A99"/>
    <w:rsid w:val="00DC1762"/>
    <w:rsid w:val="00DD42B9"/>
    <w:rsid w:val="00DD6C33"/>
    <w:rsid w:val="00DE155B"/>
    <w:rsid w:val="00DF0AF4"/>
    <w:rsid w:val="00DF5A54"/>
    <w:rsid w:val="00DF5F05"/>
    <w:rsid w:val="00E0231A"/>
    <w:rsid w:val="00E03B7E"/>
    <w:rsid w:val="00E10429"/>
    <w:rsid w:val="00E10C93"/>
    <w:rsid w:val="00E14115"/>
    <w:rsid w:val="00E172CE"/>
    <w:rsid w:val="00E25471"/>
    <w:rsid w:val="00E34CCC"/>
    <w:rsid w:val="00E35154"/>
    <w:rsid w:val="00E35168"/>
    <w:rsid w:val="00E4271E"/>
    <w:rsid w:val="00E47F2E"/>
    <w:rsid w:val="00E5248C"/>
    <w:rsid w:val="00E6587C"/>
    <w:rsid w:val="00E75108"/>
    <w:rsid w:val="00E85339"/>
    <w:rsid w:val="00E85BA4"/>
    <w:rsid w:val="00E869D6"/>
    <w:rsid w:val="00E973AE"/>
    <w:rsid w:val="00E97884"/>
    <w:rsid w:val="00EA0DE4"/>
    <w:rsid w:val="00EA41CF"/>
    <w:rsid w:val="00EB6316"/>
    <w:rsid w:val="00EB67FD"/>
    <w:rsid w:val="00EC1473"/>
    <w:rsid w:val="00EC3475"/>
    <w:rsid w:val="00ED18E3"/>
    <w:rsid w:val="00ED34E6"/>
    <w:rsid w:val="00ED4408"/>
    <w:rsid w:val="00ED70B0"/>
    <w:rsid w:val="00EE0D43"/>
    <w:rsid w:val="00EE1164"/>
    <w:rsid w:val="00EF477D"/>
    <w:rsid w:val="00F00652"/>
    <w:rsid w:val="00F0749F"/>
    <w:rsid w:val="00F103B8"/>
    <w:rsid w:val="00F1555C"/>
    <w:rsid w:val="00F16B72"/>
    <w:rsid w:val="00F21EF2"/>
    <w:rsid w:val="00F23FD9"/>
    <w:rsid w:val="00F322C8"/>
    <w:rsid w:val="00F332AE"/>
    <w:rsid w:val="00F469B4"/>
    <w:rsid w:val="00F46A90"/>
    <w:rsid w:val="00F50AB1"/>
    <w:rsid w:val="00F51D8D"/>
    <w:rsid w:val="00F53FEF"/>
    <w:rsid w:val="00F554C1"/>
    <w:rsid w:val="00F67835"/>
    <w:rsid w:val="00F706AD"/>
    <w:rsid w:val="00F829FB"/>
    <w:rsid w:val="00F91A2B"/>
    <w:rsid w:val="00F934B8"/>
    <w:rsid w:val="00F9581A"/>
    <w:rsid w:val="00F95BB0"/>
    <w:rsid w:val="00FA0222"/>
    <w:rsid w:val="00FA21E1"/>
    <w:rsid w:val="00FA224B"/>
    <w:rsid w:val="00FA443F"/>
    <w:rsid w:val="00FB3E05"/>
    <w:rsid w:val="00FB7152"/>
    <w:rsid w:val="00FB74DB"/>
    <w:rsid w:val="00FC04BC"/>
    <w:rsid w:val="00FC0C3F"/>
    <w:rsid w:val="00FC1D26"/>
    <w:rsid w:val="00FC1D68"/>
    <w:rsid w:val="00FC299F"/>
    <w:rsid w:val="00FD024C"/>
    <w:rsid w:val="00FD5E65"/>
    <w:rsid w:val="00FE1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7868"/>
    <w:pPr>
      <w:bidi/>
    </w:pPr>
    <w:rPr>
      <w:rFonts w:ascii="Narkisim" w:eastAsia="Narkisim" w:hAnsi="Narkisim" w:cs="Narkisim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4B7868"/>
    <w:pPr>
      <w:outlineLvl w:val="2"/>
    </w:pPr>
    <w:rPr>
      <w:rFonts w:ascii="David" w:hAnsi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character" w:customStyle="1" w:styleId="a8">
    <w:name w:val="סגנון מודגש"/>
    <w:rsid w:val="00FB7152"/>
    <w:rPr>
      <w:rFonts w:ascii="Narkisim" w:eastAsia="Narkisim" w:hAnsi="Narkisim" w:cs="Narkisim"/>
      <w:b/>
      <w:bCs/>
    </w:rPr>
  </w:style>
  <w:style w:type="paragraph" w:customStyle="1" w:styleId="CharChar">
    <w:name w:val="גופן ברירת המחדל של קטע פסקה תו Char תו Char תו"/>
    <w:basedOn w:val="a"/>
    <w:rsid w:val="00DD42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9">
    <w:name w:val="Balloon Text"/>
    <w:basedOn w:val="a"/>
    <w:link w:val="aa"/>
    <w:rsid w:val="00FD024C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FD024C"/>
    <w:rPr>
      <w:rFonts w:ascii="Tahoma" w:eastAsia="Narkisim" w:hAnsi="Tahoma" w:cs="Tahoma"/>
      <w:sz w:val="16"/>
      <w:szCs w:val="16"/>
      <w:lang w:eastAsia="he-IL"/>
    </w:rPr>
  </w:style>
  <w:style w:type="character" w:customStyle="1" w:styleId="a6">
    <w:name w:val="כותרת תחתונה תו"/>
    <w:basedOn w:val="a0"/>
    <w:link w:val="a5"/>
    <w:rsid w:val="002D2286"/>
    <w:rPr>
      <w:rFonts w:ascii="Narkisim" w:eastAsia="Narkisim" w:hAnsi="Narkisim" w:cs="Narkisim"/>
      <w:sz w:val="24"/>
      <w:szCs w:val="24"/>
      <w:lang w:eastAsia="he-IL"/>
    </w:rPr>
  </w:style>
  <w:style w:type="paragraph" w:styleId="ab">
    <w:name w:val="List Paragraph"/>
    <w:basedOn w:val="a"/>
    <w:uiPriority w:val="34"/>
    <w:qFormat/>
    <w:rsid w:val="004904B9"/>
    <w:pPr>
      <w:ind w:left="720"/>
      <w:contextualSpacing/>
    </w:pPr>
  </w:style>
  <w:style w:type="character" w:styleId="ac">
    <w:name w:val="annotation reference"/>
    <w:basedOn w:val="a0"/>
    <w:semiHidden/>
    <w:unhideWhenUsed/>
    <w:rsid w:val="00AA4588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AA4588"/>
    <w:rPr>
      <w:sz w:val="20"/>
      <w:szCs w:val="20"/>
    </w:rPr>
  </w:style>
  <w:style w:type="character" w:customStyle="1" w:styleId="ae">
    <w:name w:val="טקסט הערה תו"/>
    <w:basedOn w:val="a0"/>
    <w:link w:val="ad"/>
    <w:semiHidden/>
    <w:rsid w:val="00AA4588"/>
    <w:rPr>
      <w:rFonts w:ascii="Narkisim" w:eastAsia="Narkisim" w:hAnsi="Narkisim" w:cs="Narkisim"/>
      <w:lang w:eastAsia="he-IL"/>
    </w:rPr>
  </w:style>
  <w:style w:type="paragraph" w:styleId="af">
    <w:name w:val="annotation subject"/>
    <w:basedOn w:val="ad"/>
    <w:next w:val="ad"/>
    <w:link w:val="af0"/>
    <w:semiHidden/>
    <w:unhideWhenUsed/>
    <w:rsid w:val="00AA4588"/>
    <w:rPr>
      <w:b/>
      <w:bCs/>
    </w:rPr>
  </w:style>
  <w:style w:type="character" w:customStyle="1" w:styleId="af0">
    <w:name w:val="נושא הערה תו"/>
    <w:basedOn w:val="ae"/>
    <w:link w:val="af"/>
    <w:semiHidden/>
    <w:rsid w:val="00AA4588"/>
    <w:rPr>
      <w:rFonts w:ascii="Narkisim" w:eastAsia="Narkisim" w:hAnsi="Narkisim" w:cs="Narkisim"/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7868"/>
    <w:pPr>
      <w:bidi/>
    </w:pPr>
    <w:rPr>
      <w:rFonts w:ascii="Narkisim" w:eastAsia="Narkisim" w:hAnsi="Narkisim" w:cs="Narkisim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4B7868"/>
    <w:pPr>
      <w:outlineLvl w:val="2"/>
    </w:pPr>
    <w:rPr>
      <w:rFonts w:ascii="David" w:hAnsi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character" w:customStyle="1" w:styleId="a8">
    <w:name w:val="סגנון מודגש"/>
    <w:rsid w:val="00FB7152"/>
    <w:rPr>
      <w:rFonts w:ascii="Narkisim" w:eastAsia="Narkisim" w:hAnsi="Narkisim" w:cs="Narkisim"/>
      <w:b/>
      <w:bCs/>
    </w:rPr>
  </w:style>
  <w:style w:type="paragraph" w:customStyle="1" w:styleId="CharChar">
    <w:name w:val="גופן ברירת המחדל של קטע פסקה תו Char תו Char תו"/>
    <w:basedOn w:val="a"/>
    <w:rsid w:val="00DD42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9">
    <w:name w:val="Balloon Text"/>
    <w:basedOn w:val="a"/>
    <w:link w:val="aa"/>
    <w:rsid w:val="00FD024C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FD024C"/>
    <w:rPr>
      <w:rFonts w:ascii="Tahoma" w:eastAsia="Narkisim" w:hAnsi="Tahoma" w:cs="Tahoma"/>
      <w:sz w:val="16"/>
      <w:szCs w:val="16"/>
      <w:lang w:eastAsia="he-IL"/>
    </w:rPr>
  </w:style>
  <w:style w:type="character" w:customStyle="1" w:styleId="a6">
    <w:name w:val="כותרת תחתונה תו"/>
    <w:basedOn w:val="a0"/>
    <w:link w:val="a5"/>
    <w:rsid w:val="002D2286"/>
    <w:rPr>
      <w:rFonts w:ascii="Narkisim" w:eastAsia="Narkisim" w:hAnsi="Narkisim" w:cs="Narkisim"/>
      <w:sz w:val="24"/>
      <w:szCs w:val="24"/>
      <w:lang w:eastAsia="he-IL"/>
    </w:rPr>
  </w:style>
  <w:style w:type="paragraph" w:styleId="ab">
    <w:name w:val="List Paragraph"/>
    <w:basedOn w:val="a"/>
    <w:uiPriority w:val="34"/>
    <w:qFormat/>
    <w:rsid w:val="004904B9"/>
    <w:pPr>
      <w:ind w:left="720"/>
      <w:contextualSpacing/>
    </w:pPr>
  </w:style>
  <w:style w:type="character" w:styleId="ac">
    <w:name w:val="annotation reference"/>
    <w:basedOn w:val="a0"/>
    <w:semiHidden/>
    <w:unhideWhenUsed/>
    <w:rsid w:val="00AA4588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AA4588"/>
    <w:rPr>
      <w:sz w:val="20"/>
      <w:szCs w:val="20"/>
    </w:rPr>
  </w:style>
  <w:style w:type="character" w:customStyle="1" w:styleId="ae">
    <w:name w:val="טקסט הערה תו"/>
    <w:basedOn w:val="a0"/>
    <w:link w:val="ad"/>
    <w:semiHidden/>
    <w:rsid w:val="00AA4588"/>
    <w:rPr>
      <w:rFonts w:ascii="Narkisim" w:eastAsia="Narkisim" w:hAnsi="Narkisim" w:cs="Narkisim"/>
      <w:lang w:eastAsia="he-IL"/>
    </w:rPr>
  </w:style>
  <w:style w:type="paragraph" w:styleId="af">
    <w:name w:val="annotation subject"/>
    <w:basedOn w:val="ad"/>
    <w:next w:val="ad"/>
    <w:link w:val="af0"/>
    <w:semiHidden/>
    <w:unhideWhenUsed/>
    <w:rsid w:val="00AA4588"/>
    <w:rPr>
      <w:b/>
      <w:bCs/>
    </w:rPr>
  </w:style>
  <w:style w:type="character" w:customStyle="1" w:styleId="af0">
    <w:name w:val="נושא הערה תו"/>
    <w:basedOn w:val="ae"/>
    <w:link w:val="af"/>
    <w:semiHidden/>
    <w:rsid w:val="00AA4588"/>
    <w:rPr>
      <w:rFonts w:ascii="Narkisim" w:eastAsia="Narkisim" w:hAnsi="Narkisim" w:cs="Narkisim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735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mafteach xmlns="148cceef-2c4f-4d1b-b9cf-dd1c2c62698a">דואר יוצא</mafteach>
    <SDAuthor xmlns="148cceef-2c4f-4d1b-b9cf-dd1c2c62698a">ע' רח"ט תקשוב</SDAuthor>
    <SDCategoryID xmlns="148cceef-2c4f-4d1b-b9cf-dd1c2c62698a">13750f45bb4b;#</SDCategoryID>
    <SDExternalEntityConnected xmlns="148cceef-2c4f-4d1b-b9cf-dd1c2c62698a" xsi:nil="true"/>
    <AutoNumber xmlns="148cceef-2c4f-4d1b-b9cf-dd1c2c62698a">36891021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א' באייר,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2021-04-13T11:02:18+00:00</SDDocDate>
    <SDDocType xmlns="148cceef-2c4f-4d1b-b9cf-dd1c2c62698a">דואר יוצא</SDDocType>
    <SDCategories xmlns="148cceef-2c4f-4d1b-b9cf-dd1c2c62698a">:מפכ"ל / סמפכ"ל:רח''ט תקשוב:סיכומי דיון;#</SDCategories>
    <simuchin xmlns="148cceef-2c4f-4d1b-b9cf-dd1c2c62698a" xsi:nil="true"/>
    <SDMailOut xmlns="148cceef-2c4f-4d1b-b9cf-dd1c2c62698a" xsi:nil="true"/>
    <huavar_le xmlns="148cceef-2c4f-4d1b-b9cf-dd1c2c62698a" xsi:nil="true"/>
    <taarich_haavara_letipul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CC3C5E4635476A4DBCCFEFE6EDEEC536" ma:contentTypeVersion="47" ma:contentTypeDescription="Create a new document." ma:contentTypeScope="" ma:versionID="1054d65c9aa8c63382159dfd4b2fe110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e8306112f0bdc87c62e861c8bd41c48a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 minOccurs="0"/>
                <xsd:element ref="ns1:SDCategoryID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nillable="true" ma:displayName="נושאים" ma:internalName="SDCategories">
      <xsd:simpleType>
        <xsd:restriction base="dms:Note"/>
      </xsd:simpleType>
    </xsd:element>
    <xsd:element name="SDCategoryID" ma:index="19" nillable="true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תאריך חתימה אחרון " ma:internalName="SDLastSigningDate">
      <xsd:simpleType>
        <xsd:restriction base="dms:DateTime"/>
      </xsd:simpleType>
    </xsd:element>
    <xsd:element name="SDNumOfSignatures" ma:index="23" nillable="true" ma:displayName="מספר חתימות" ma:internalName="SDNumOfSignatures">
      <xsd:simpleType>
        <xsd:restriction base="dms:Number"/>
      </xsd:simpleType>
    </xsd:element>
    <xsd:element name="SDSignersLogins" ma:index="24" nillable="true" ma:displayName="חותם המסמך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AD737-8875-465F-9DEF-217AAD42650B}">
  <ds:schemaRefs>
    <ds:schemaRef ds:uri="148cceef-2c4f-4d1b-b9cf-dd1c2c62698a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4A75FCC0-D65E-4AC9-8940-49BC18AC6F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988F7C-26A7-4B53-84F8-A1D73C69450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4FE74B-A989-4EE8-ADD0-DF8343BD6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1440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סיכום דיון רמ"חים חטיבת התקשוב</vt:lpstr>
    </vt:vector>
  </TitlesOfParts>
  <Company>ISRAEL POLICE</Company>
  <LinksUpToDate>false</LinksUpToDate>
  <CharactersWithSpaces>1711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סיכום דיון רמ"חים חטיבת התקשוב</dc:title>
  <dc:creator>e043030022</dc:creator>
  <cp:lastModifiedBy>דורון מיצ'ניק</cp:lastModifiedBy>
  <cp:revision>2</cp:revision>
  <cp:lastPrinted>2021-04-18T13:35:00Z</cp:lastPrinted>
  <dcterms:created xsi:type="dcterms:W3CDTF">2022-05-02T09:36:00Z</dcterms:created>
  <dcterms:modified xsi:type="dcterms:W3CDTF">2022-05-02T09:36:00Z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13750f45bb4b;#</vt:lpwstr>
  </property>
  <property fmtid="{D5CDD505-2E9C-101B-9397-08002B2CF9AE}" pid="4" name="simuchin">
    <vt:lpwstr> </vt:lpwstr>
  </property>
  <property fmtid="{D5CDD505-2E9C-101B-9397-08002B2CF9AE}" pid="5" name="SDHebDate">
    <vt:lpwstr>א' באייר, התשפ"א</vt:lpwstr>
  </property>
  <property fmtid="{D5CDD505-2E9C-101B-9397-08002B2CF9AE}" pid="6" name="SDDocDate">
    <vt:lpwstr>13/04/2021</vt:lpwstr>
  </property>
  <property fmtid="{D5CDD505-2E9C-101B-9397-08002B2CF9AE}" pid="7" name="SDSecurity">
    <vt:lpwstr>שמור</vt:lpwstr>
  </property>
  <property fmtid="{D5CDD505-2E9C-101B-9397-08002B2CF9AE}" pid="8" name="AutoNumber">
    <vt:lpwstr>36891021</vt:lpwstr>
  </property>
  <property fmtid="{D5CDD505-2E9C-101B-9397-08002B2CF9AE}" pid="9" name="ContentTypeId">
    <vt:lpwstr>0x010100005B6FE81BDBDD4589D79D4B065D11C00100CC3C5E4635476A4DBCCFEFE6EDEEC536</vt:lpwstr>
  </property>
  <property fmtid="{D5CDD505-2E9C-101B-9397-08002B2CF9AE}" pid="10" name="xmlns:z">
    <vt:lpwstr>#RowsetSchema</vt:lpwstr>
  </property>
  <property fmtid="{D5CDD505-2E9C-101B-9397-08002B2CF9AE}" pid="11" name="FileLeafRef">
    <vt:lpwstr>522;#36891021.docx</vt:lpwstr>
  </property>
  <property fmtid="{D5CDD505-2E9C-101B-9397-08002B2CF9AE}" pid="12" name="Modified_x0020_By">
    <vt:lpwstr>i:0#.w|police_prod\u060936424</vt:lpwstr>
  </property>
  <property fmtid="{D5CDD505-2E9C-101B-9397-08002B2CF9AE}" pid="13" name="Created_x0020_By">
    <vt:lpwstr>i:0#.w|police_prod\u060936424</vt:lpwstr>
  </property>
  <property fmtid="{D5CDD505-2E9C-101B-9397-08002B2CF9AE}" pid="14" name="File_x0020_Type">
    <vt:lpwstr>docx</vt:lpwstr>
  </property>
  <property fmtid="{D5CDD505-2E9C-101B-9397-08002B2CF9AE}" pid="15" name="mafteach">
    <vt:lpwstr>דואר יוצא</vt:lpwstr>
  </property>
  <property fmtid="{D5CDD505-2E9C-101B-9397-08002B2CF9AE}" pid="16" name="SDAuthor">
    <vt:lpwstr>ע' רח"ט תקשוב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DCategories">
    <vt:lpwstr>:מפכ"ל / סמפכ"ל:רח''ט תקשוב:סיכומי דיון;#</vt:lpwstr>
  </property>
  <property fmtid="{D5CDD505-2E9C-101B-9397-08002B2CF9AE}" pid="21" name="neadru">
    <vt:lpwstr/>
  </property>
  <property fmtid="{D5CDD505-2E9C-101B-9397-08002B2CF9AE}" pid="22" name="ID">
    <vt:lpwstr>522</vt:lpwstr>
  </property>
  <property fmtid="{D5CDD505-2E9C-101B-9397-08002B2CF9AE}" pid="23" name="Created">
    <vt:lpwstr>13/04/2021</vt:lpwstr>
  </property>
  <property fmtid="{D5CDD505-2E9C-101B-9397-08002B2CF9AE}" pid="24" name="Author">
    <vt:lpwstr>1042;#ע' רח"ט תקשוב</vt:lpwstr>
  </property>
  <property fmtid="{D5CDD505-2E9C-101B-9397-08002B2CF9AE}" pid="25" name="Modified">
    <vt:lpwstr>14/04/2021</vt:lpwstr>
  </property>
  <property fmtid="{D5CDD505-2E9C-101B-9397-08002B2CF9AE}" pid="26" name="Editor">
    <vt:lpwstr>1042;#ע' רח"ט תקשוב</vt:lpwstr>
  </property>
  <property fmtid="{D5CDD505-2E9C-101B-9397-08002B2CF9AE}" pid="27" name="_ModerationStatus">
    <vt:lpwstr>0</vt:lpwstr>
  </property>
  <property fmtid="{D5CDD505-2E9C-101B-9397-08002B2CF9AE}" pid="28" name="FileRef">
    <vt:lpwstr>522;#sites/Mafkal/RahatTikshuv/DocLib/בלמס-שמור/בלמס-שמור automatically created by sharedocs 1/36891021.docx</vt:lpwstr>
  </property>
  <property fmtid="{D5CDD505-2E9C-101B-9397-08002B2CF9AE}" pid="29" name="FileDirRef">
    <vt:lpwstr>522;#sites/Mafkal/RahatTikshuv/DocLib/בלמס-שמור/בלמס-שמור automatically created by sharedocs 1</vt:lpwstr>
  </property>
  <property fmtid="{D5CDD505-2E9C-101B-9397-08002B2CF9AE}" pid="30" name="Last_x0020_Modified">
    <vt:lpwstr>522;#2021-04-14 10:16:16</vt:lpwstr>
  </property>
  <property fmtid="{D5CDD505-2E9C-101B-9397-08002B2CF9AE}" pid="31" name="Created_x0020_Date">
    <vt:lpwstr>522;#2021-04-13 14:02:19</vt:lpwstr>
  </property>
  <property fmtid="{D5CDD505-2E9C-101B-9397-08002B2CF9AE}" pid="32" name="File_x0020_Size">
    <vt:lpwstr>522;#74635</vt:lpwstr>
  </property>
  <property fmtid="{D5CDD505-2E9C-101B-9397-08002B2CF9AE}" pid="33" name="FSObjType">
    <vt:lpwstr>522;#0</vt:lpwstr>
  </property>
  <property fmtid="{D5CDD505-2E9C-101B-9397-08002B2CF9AE}" pid="34" name="SortBehavior">
    <vt:lpwstr>522;#0</vt:lpwstr>
  </property>
  <property fmtid="{D5CDD505-2E9C-101B-9397-08002B2CF9AE}" pid="35" name="PermMask">
    <vt:lpwstr>0x1b03c4312ef</vt:lpwstr>
  </property>
  <property fmtid="{D5CDD505-2E9C-101B-9397-08002B2CF9AE}" pid="36" name="CheckedOutUserId">
    <vt:lpwstr>522;#</vt:lpwstr>
  </property>
  <property fmtid="{D5CDD505-2E9C-101B-9397-08002B2CF9AE}" pid="37" name="IsCheckedoutToLocal">
    <vt:lpwstr>522;#0</vt:lpwstr>
  </property>
  <property fmtid="{D5CDD505-2E9C-101B-9397-08002B2CF9AE}" pid="38" name="UniqueId">
    <vt:lpwstr>522;#{2CB129F9-39EB-461C-A2AD-3176981ABE6B}</vt:lpwstr>
  </property>
  <property fmtid="{D5CDD505-2E9C-101B-9397-08002B2CF9AE}" pid="39" name="ProgId">
    <vt:lpwstr>522;#</vt:lpwstr>
  </property>
  <property fmtid="{D5CDD505-2E9C-101B-9397-08002B2CF9AE}" pid="40" name="ScopeId">
    <vt:lpwstr>522;#{A90079EF-C0BC-4D4C-A167-75C4EEBAC2B6}</vt:lpwstr>
  </property>
  <property fmtid="{D5CDD505-2E9C-101B-9397-08002B2CF9AE}" pid="41" name="VirusStatus">
    <vt:lpwstr>522;#74635</vt:lpwstr>
  </property>
  <property fmtid="{D5CDD505-2E9C-101B-9397-08002B2CF9AE}" pid="42" name="CheckedOutTitle">
    <vt:lpwstr>522;#</vt:lpwstr>
  </property>
  <property fmtid="{D5CDD505-2E9C-101B-9397-08002B2CF9AE}" pid="43" name="_CheckinComment">
    <vt:lpwstr>522;#</vt:lpwstr>
  </property>
  <property fmtid="{D5CDD505-2E9C-101B-9397-08002B2CF9AE}" pid="44" name="_EditMenuTableStart">
    <vt:lpwstr>36891021.docx</vt:lpwstr>
  </property>
  <property fmtid="{D5CDD505-2E9C-101B-9397-08002B2CF9AE}" pid="45" name="_EditMenuTableStart2">
    <vt:lpwstr>522</vt:lpwstr>
  </property>
  <property fmtid="{D5CDD505-2E9C-101B-9397-08002B2CF9AE}" pid="46" name="_EditMenuTableEnd">
    <vt:lpwstr>522</vt:lpwstr>
  </property>
  <property fmtid="{D5CDD505-2E9C-101B-9397-08002B2CF9AE}" pid="47" name="LinkFilenameNoMenu">
    <vt:lpwstr>36891021.docx</vt:lpwstr>
  </property>
  <property fmtid="{D5CDD505-2E9C-101B-9397-08002B2CF9AE}" pid="48" name="LinkFilename">
    <vt:lpwstr>36891021.docx</vt:lpwstr>
  </property>
  <property fmtid="{D5CDD505-2E9C-101B-9397-08002B2CF9AE}" pid="49" name="LinkFilename2">
    <vt:lpwstr>36891021.docx</vt:lpwstr>
  </property>
  <property fmtid="{D5CDD505-2E9C-101B-9397-08002B2CF9AE}" pid="50" name="DocIcon">
    <vt:lpwstr>docx</vt:lpwstr>
  </property>
  <property fmtid="{D5CDD505-2E9C-101B-9397-08002B2CF9AE}" pid="51" name="ServerUrl">
    <vt:lpwstr>/sites/Mafkal/RahatTikshuv/DocLib/בלמס-שמור/בלמס-שמור automatically created by sharedocs 1/36891021.docx</vt:lpwstr>
  </property>
  <property fmtid="{D5CDD505-2E9C-101B-9397-08002B2CF9AE}" pid="52" name="EncodedAbsUrl">
    <vt:lpwstr>http://prmaor/sites/Mafkal/RahatTikshuv/DocLib/בלמס-שמור/בלמס-שמור%20automatically%20created%20by%20sharedocs%201/36891021.docx</vt:lpwstr>
  </property>
  <property fmtid="{D5CDD505-2E9C-101B-9397-08002B2CF9AE}" pid="53" name="BaseName">
    <vt:lpwstr>36891021</vt:lpwstr>
  </property>
  <property fmtid="{D5CDD505-2E9C-101B-9397-08002B2CF9AE}" pid="54" name="FileSizeDisplay">
    <vt:lpwstr>74635</vt:lpwstr>
  </property>
  <property fmtid="{D5CDD505-2E9C-101B-9397-08002B2CF9AE}" pid="55" name="MetaInfo">
    <vt:lpwstr>522;#SDMailOut:EW|_x000d_
Etag:SW|{2CB129F9-39EB-461C-A2AD-3176981ABE6B},42_x000d_
_Level:SW|1_x000d_
ItemChildCount:SW|522;#0_x000d_
vti_thumbnailexists:BW|false_x000d_
Order:SW|52200.0000000000_x000d_
vti_pluggableparserversion:SR|15.0.0.4623_x000d_
SDLastSigningDate:EW|_x000d_
Last Modified:SW|522;#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522;#0</vt:lpwstr>
  </property>
  <property fmtid="{D5CDD505-2E9C-101B-9397-08002B2CF9AE}" pid="59" name="FolderChildCount">
    <vt:lpwstr>522;#0</vt:lpwstr>
  </property>
  <property fmtid="{D5CDD505-2E9C-101B-9397-08002B2CF9AE}" pid="60" name="SelectTitle">
    <vt:lpwstr>522</vt:lpwstr>
  </property>
  <property fmtid="{D5CDD505-2E9C-101B-9397-08002B2CF9AE}" pid="61" name="SelectFilename">
    <vt:lpwstr>522</vt:lpwstr>
  </property>
  <property fmtid="{D5CDD505-2E9C-101B-9397-08002B2CF9AE}" pid="62" name="Edit">
    <vt:lpwstr>0</vt:lpwstr>
  </property>
  <property fmtid="{D5CDD505-2E9C-101B-9397-08002B2CF9AE}" pid="63" name="owshiddenversion">
    <vt:lpwstr>43</vt:lpwstr>
  </property>
  <property fmtid="{D5CDD505-2E9C-101B-9397-08002B2CF9AE}" pid="64" name="_UIVersion">
    <vt:lpwstr>2048</vt:lpwstr>
  </property>
  <property fmtid="{D5CDD505-2E9C-101B-9397-08002B2CF9AE}" pid="65" name="Order">
    <vt:lpwstr>52200.0000000000</vt:lpwstr>
  </property>
  <property fmtid="{D5CDD505-2E9C-101B-9397-08002B2CF9AE}" pid="66" name="GUID">
    <vt:lpwstr>{7B0FCBB7-21B3-4CA4-AAC3-9FCF03215C5F}</vt:lpwstr>
  </property>
  <property fmtid="{D5CDD505-2E9C-101B-9397-08002B2CF9AE}" pid="67" name="WorkflowVersion">
    <vt:lpwstr>1</vt:lpwstr>
  </property>
  <property fmtid="{D5CDD505-2E9C-101B-9397-08002B2CF9AE}" pid="68" name="ParentVersionString">
    <vt:lpwstr>522;#</vt:lpwstr>
  </property>
  <property fmtid="{D5CDD505-2E9C-101B-9397-08002B2CF9AE}" pid="69" name="ParentLeafName">
    <vt:lpwstr>522;#</vt:lpwstr>
  </property>
  <property fmtid="{D5CDD505-2E9C-101B-9397-08002B2CF9AE}" pid="70" name="Etag">
    <vt:lpwstr>{2CB129F9-39EB-461C-A2AD-3176981ABE6B},43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_UIVersionString">
    <vt:lpwstr>4.0</vt:lpwstr>
  </property>
</Properties>
</file>